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54"/>
        <w:gridCol w:w="3061"/>
        <w:gridCol w:w="3354"/>
      </w:tblGrid>
      <w:tr w:rsidR="00FD393E" w:rsidRPr="00FD393E" w14:paraId="2A038BF7" w14:textId="77777777" w:rsidTr="009109E2">
        <w:tc>
          <w:tcPr>
            <w:tcW w:w="639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F1A2E52" w14:textId="77777777" w:rsidR="00FD393E" w:rsidRPr="00FD393E" w:rsidRDefault="00FD393E" w:rsidP="00FD39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D393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Силабус</w:t>
            </w:r>
            <w:proofErr w:type="spellEnd"/>
            <w:r w:rsidRPr="00FD393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курсу:</w:t>
            </w:r>
          </w:p>
        </w:tc>
        <w:tc>
          <w:tcPr>
            <w:tcW w:w="3354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7A6FB1C3" w14:textId="77777777" w:rsidR="00FD393E" w:rsidRPr="00FD393E" w:rsidRDefault="00FD393E" w:rsidP="00FD39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D393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147C848" wp14:editId="39DB1FF0">
                  <wp:extent cx="2047875" cy="12096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67" t="9317" r="7343" b="145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393E" w:rsidRPr="00FD393E" w14:paraId="4922059D" w14:textId="77777777" w:rsidTr="009109E2">
        <w:trPr>
          <w:trHeight w:val="1681"/>
        </w:trPr>
        <w:tc>
          <w:tcPr>
            <w:tcW w:w="63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1D3B99" w14:textId="77777777" w:rsidR="00FD393E" w:rsidRPr="00FD393E" w:rsidRDefault="00A659BC" w:rsidP="00FD39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КУЛЬТУРА ВЗАЄМОДІЇ СУБ</w:t>
            </w:r>
            <w:r w:rsidRPr="00A659B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’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ЄКТІВ НАВЧАЛЬНОГО ПРОЦЕСУ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84579E" w14:textId="77777777" w:rsidR="00FD393E" w:rsidRPr="00FD393E" w:rsidRDefault="00FD393E" w:rsidP="00FD3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D393E" w:rsidRPr="00FD393E" w14:paraId="16FEE156" w14:textId="77777777" w:rsidTr="009109E2"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3E413C" w14:textId="77777777" w:rsidR="00FD393E" w:rsidRPr="00FD393E" w:rsidRDefault="00FD393E" w:rsidP="00FD39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FD39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Ступінь вищої освіти:</w:t>
            </w:r>
          </w:p>
        </w:tc>
        <w:tc>
          <w:tcPr>
            <w:tcW w:w="66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4597589" w14:textId="77777777" w:rsidR="00FD393E" w:rsidRPr="00FD393E" w:rsidRDefault="00FD393E" w:rsidP="00FD39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D393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Магістр</w:t>
            </w:r>
          </w:p>
        </w:tc>
      </w:tr>
      <w:tr w:rsidR="00FD393E" w:rsidRPr="00FD393E" w14:paraId="48B43533" w14:textId="77777777" w:rsidTr="009109E2"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176E8B" w14:textId="77777777" w:rsidR="00FD393E" w:rsidRPr="00FD393E" w:rsidRDefault="00FD393E" w:rsidP="00FD39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FD39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Спеціальність: </w:t>
            </w:r>
          </w:p>
        </w:tc>
        <w:tc>
          <w:tcPr>
            <w:tcW w:w="6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CF89D37" w14:textId="13F21213" w:rsidR="00FD393E" w:rsidRPr="00FD393E" w:rsidRDefault="00FD393E" w:rsidP="00FD39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D39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01</w:t>
            </w:r>
            <w:r w:rsidR="005276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5.39 </w:t>
            </w:r>
            <w:r w:rsidRPr="00FD39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– </w:t>
            </w:r>
            <w:r w:rsidR="005276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Професійна освіта. Цифрові технології</w:t>
            </w:r>
          </w:p>
        </w:tc>
      </w:tr>
      <w:tr w:rsidR="00FD393E" w:rsidRPr="00FD393E" w14:paraId="618126DA" w14:textId="77777777" w:rsidTr="009109E2"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69C6C9" w14:textId="77777777" w:rsidR="00FD393E" w:rsidRPr="00FD393E" w:rsidRDefault="00FD393E" w:rsidP="00FD39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FD39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Рік підготовки:</w:t>
            </w:r>
          </w:p>
        </w:tc>
        <w:tc>
          <w:tcPr>
            <w:tcW w:w="6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8FBDE05" w14:textId="77777777" w:rsidR="00FD393E" w:rsidRPr="00FD393E" w:rsidRDefault="00FD393E" w:rsidP="00FD39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D393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FD393E" w:rsidRPr="00FD393E" w14:paraId="4B3B06C4" w14:textId="77777777" w:rsidTr="009109E2"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BC6C83" w14:textId="77777777" w:rsidR="00FD393E" w:rsidRPr="00FD393E" w:rsidRDefault="00FD393E" w:rsidP="00FD39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FD39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Семестр викладання:</w:t>
            </w:r>
          </w:p>
        </w:tc>
        <w:tc>
          <w:tcPr>
            <w:tcW w:w="6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19BA5FA" w14:textId="77777777" w:rsidR="00FD393E" w:rsidRPr="00FD393E" w:rsidRDefault="00FD393E" w:rsidP="00FD39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D393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Осінній</w:t>
            </w:r>
          </w:p>
        </w:tc>
      </w:tr>
      <w:tr w:rsidR="00FD393E" w:rsidRPr="00FD393E" w14:paraId="055618BE" w14:textId="77777777" w:rsidTr="009109E2"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7F67B8" w14:textId="77777777" w:rsidR="00FD393E" w:rsidRPr="00FD393E" w:rsidRDefault="00FD393E" w:rsidP="00FD39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FD39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Кількість кредитів ЄКТС:</w:t>
            </w:r>
          </w:p>
        </w:tc>
        <w:tc>
          <w:tcPr>
            <w:tcW w:w="6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CBACCF7" w14:textId="77777777" w:rsidR="00FD393E" w:rsidRPr="00FD393E" w:rsidRDefault="00FD393E" w:rsidP="00FD39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D393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FD393E" w:rsidRPr="00FD393E" w14:paraId="032D7FCE" w14:textId="77777777" w:rsidTr="009109E2"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FFF1E9" w14:textId="77777777" w:rsidR="00FD393E" w:rsidRPr="00FD393E" w:rsidRDefault="00FD393E" w:rsidP="00FD39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FD39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Мова(-и) викладання:</w:t>
            </w:r>
          </w:p>
        </w:tc>
        <w:tc>
          <w:tcPr>
            <w:tcW w:w="6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FF05D06" w14:textId="77777777" w:rsidR="00FD393E" w:rsidRPr="00FD393E" w:rsidRDefault="00FD393E" w:rsidP="00FD39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D393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Українська</w:t>
            </w:r>
          </w:p>
        </w:tc>
      </w:tr>
      <w:tr w:rsidR="00FD393E" w:rsidRPr="00FD393E" w14:paraId="0E915EC1" w14:textId="77777777" w:rsidTr="009109E2"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8CC666" w14:textId="77777777" w:rsidR="00FD393E" w:rsidRPr="00FD393E" w:rsidRDefault="00FD393E" w:rsidP="00FD39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FD39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Вид семестрового контролю</w:t>
            </w:r>
          </w:p>
        </w:tc>
        <w:tc>
          <w:tcPr>
            <w:tcW w:w="6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AA3F240" w14:textId="14ADAC83" w:rsidR="00FD393E" w:rsidRPr="00FD393E" w:rsidRDefault="00527653" w:rsidP="00FD39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Іспит</w:t>
            </w:r>
          </w:p>
        </w:tc>
      </w:tr>
    </w:tbl>
    <w:p w14:paraId="79ECD0AD" w14:textId="77777777" w:rsidR="00FD393E" w:rsidRPr="00FD393E" w:rsidRDefault="00FD393E" w:rsidP="00FD393E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59"/>
        <w:gridCol w:w="240"/>
        <w:gridCol w:w="326"/>
        <w:gridCol w:w="2382"/>
        <w:gridCol w:w="171"/>
        <w:gridCol w:w="2873"/>
      </w:tblGrid>
      <w:tr w:rsidR="002210BC" w:rsidRPr="006B2274" w14:paraId="7BC7A46D" w14:textId="77777777" w:rsidTr="002210BC">
        <w:trPr>
          <w:trHeight w:val="565"/>
        </w:trPr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D0E7064" w14:textId="77777777" w:rsidR="002210BC" w:rsidRPr="006B2274" w:rsidRDefault="002210BC" w:rsidP="006B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7DFA6366" w14:textId="77777777" w:rsidR="002210BC" w:rsidRDefault="002210BC" w:rsidP="006B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09C42D4E" w14:textId="77777777" w:rsidR="002210BC" w:rsidRDefault="002210BC" w:rsidP="006B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460AB685" w14:textId="77777777" w:rsidR="002210BC" w:rsidRPr="006B2274" w:rsidRDefault="00527653" w:rsidP="006B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="00CE7936" w:rsidRPr="00CD6A34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svetlana101068@gmail.com</w:t>
              </w:r>
            </w:hyperlink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08D41A" w14:textId="77777777" w:rsidR="002210BC" w:rsidRPr="006B2274" w:rsidRDefault="002210BC" w:rsidP="006B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1BD9D60" w14:textId="77777777" w:rsidR="002210BC" w:rsidRPr="006B2274" w:rsidRDefault="002210BC" w:rsidP="006B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B22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066-669-07</w:t>
            </w:r>
            <w:r w:rsidRPr="006B227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B22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4B1AA1" w14:textId="77777777" w:rsidR="002210BC" w:rsidRPr="006B2274" w:rsidRDefault="002210BC" w:rsidP="006B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6497984" w14:textId="3C721082" w:rsidR="002210BC" w:rsidRPr="006B2274" w:rsidRDefault="00527653" w:rsidP="002210B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uk-UA"/>
              </w:rPr>
              <w:t>За розкладом</w:t>
            </w:r>
          </w:p>
        </w:tc>
      </w:tr>
      <w:tr w:rsidR="002210BC" w:rsidRPr="006B2274" w14:paraId="58146875" w14:textId="77777777" w:rsidTr="002210BC">
        <w:trPr>
          <w:trHeight w:val="181"/>
        </w:trPr>
        <w:tc>
          <w:tcPr>
            <w:tcW w:w="36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4FBE3F5" w14:textId="77777777" w:rsidR="002210BC" w:rsidRPr="006B2274" w:rsidRDefault="002210BC" w:rsidP="006B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6B2274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електронна адреса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14:paraId="3E64F94F" w14:textId="77777777" w:rsidR="002210BC" w:rsidRPr="006B2274" w:rsidRDefault="002210BC" w:rsidP="006B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2BD143B" w14:textId="77777777" w:rsidR="002210BC" w:rsidRPr="006B2274" w:rsidRDefault="002210BC" w:rsidP="006B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6B2274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телефон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14:paraId="6ABDEEAD" w14:textId="77777777" w:rsidR="002210BC" w:rsidRPr="006B2274" w:rsidRDefault="002210BC" w:rsidP="006B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37A5B7C" w14:textId="77777777" w:rsidR="002210BC" w:rsidRPr="006B2274" w:rsidRDefault="002210BC" w:rsidP="006B22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val="uk-UA"/>
              </w:rPr>
            </w:pPr>
            <w:r w:rsidRPr="006B2274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Консультації</w:t>
            </w:r>
          </w:p>
        </w:tc>
      </w:tr>
    </w:tbl>
    <w:p w14:paraId="21F82420" w14:textId="77777777" w:rsidR="00FD393E" w:rsidRDefault="00FD393E" w:rsidP="00FD3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478EAE60" w14:textId="77777777" w:rsidR="00FD393E" w:rsidRPr="00FD393E" w:rsidRDefault="00FD393E" w:rsidP="00FD3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47C46F0B" w14:textId="77777777" w:rsidR="00FD393E" w:rsidRPr="00FD393E" w:rsidRDefault="00FD393E" w:rsidP="00FD39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393E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FD393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нотація навчального курсу</w:t>
      </w:r>
    </w:p>
    <w:p w14:paraId="55E4CE7D" w14:textId="77777777" w:rsidR="00FD393E" w:rsidRPr="00FD393E" w:rsidRDefault="00FD393E" w:rsidP="00FD39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0"/>
        <w:gridCol w:w="6639"/>
      </w:tblGrid>
      <w:tr w:rsidR="00FD393E" w:rsidRPr="00527653" w14:paraId="6C4C4D87" w14:textId="77777777" w:rsidTr="009109E2"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D274EA" w14:textId="77777777" w:rsidR="00FD393E" w:rsidRPr="00FD393E" w:rsidRDefault="00FD393E" w:rsidP="00FD39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FD39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Цілі вивчення курсу: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DC173D" w14:textId="77777777" w:rsidR="00706117" w:rsidRPr="00706117" w:rsidRDefault="00706117" w:rsidP="007061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061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Метою </w:t>
            </w:r>
            <w:r w:rsidRPr="00440C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викладання дисципліни</w:t>
            </w:r>
            <w:r w:rsidRPr="007061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r w:rsidRPr="0070611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є</w:t>
            </w:r>
            <w:r w:rsidRPr="007061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70611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формування культури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взаємодії у майбутніх викладачів; </w:t>
            </w:r>
            <w:r w:rsidRPr="0070611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сприяння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оптимально ефективній педагогічній</w:t>
            </w:r>
            <w:r w:rsidRPr="0070611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взаємодії між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суб’єктами навчального процесу.</w:t>
            </w:r>
          </w:p>
          <w:p w14:paraId="57745E05" w14:textId="77777777" w:rsidR="00706117" w:rsidRPr="00706117" w:rsidRDefault="00706117" w:rsidP="007061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0CE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Основні</w:t>
            </w:r>
            <w:r w:rsidRPr="0070611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40CE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завдання:</w:t>
            </w:r>
            <w:r w:rsidRPr="0070611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2647BE02" w14:textId="77777777" w:rsidR="00706117" w:rsidRPr="00431346" w:rsidRDefault="00706117" w:rsidP="00431346">
            <w:pPr>
              <w:numPr>
                <w:ilvl w:val="0"/>
                <w:numId w:val="8"/>
              </w:numPr>
              <w:tabs>
                <w:tab w:val="num" w:pos="47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0611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ознайомлення </w:t>
            </w:r>
            <w:r w:rsidR="006014B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здобувачів вищої освіти</w:t>
            </w:r>
            <w:r w:rsidRPr="0070611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014B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 </w:t>
            </w:r>
            <w:r w:rsidRPr="0070611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основними категоріями та функціями дисципліни; </w:t>
            </w:r>
          </w:p>
          <w:p w14:paraId="2951248D" w14:textId="77777777" w:rsidR="00706117" w:rsidRPr="00706117" w:rsidRDefault="00706117" w:rsidP="00706117">
            <w:pPr>
              <w:numPr>
                <w:ilvl w:val="0"/>
                <w:numId w:val="8"/>
              </w:numPr>
              <w:tabs>
                <w:tab w:val="num" w:pos="47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0611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формування комунікативної культури</w:t>
            </w:r>
            <w:r w:rsidR="004313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70611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31346" w:rsidRPr="0070611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розви</w:t>
            </w:r>
            <w:r w:rsidR="0007264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ток комунікативних здібностей і</w:t>
            </w:r>
            <w:r w:rsidR="00431346" w:rsidRPr="0070611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вмінь </w:t>
            </w:r>
            <w:r w:rsidR="004313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431346" w:rsidRPr="0070611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313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майбутніх</w:t>
            </w:r>
            <w:r w:rsidR="00431346" w:rsidRPr="0070611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</w:t>
            </w:r>
            <w:r w:rsidR="004313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икладачів</w:t>
            </w:r>
            <w:r w:rsidR="00431346" w:rsidRPr="0070611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28F3F630" w14:textId="77777777" w:rsidR="006014B9" w:rsidRDefault="00706117" w:rsidP="00706117">
            <w:pPr>
              <w:numPr>
                <w:ilvl w:val="0"/>
                <w:numId w:val="8"/>
              </w:numPr>
              <w:tabs>
                <w:tab w:val="num" w:pos="47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014B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сприяння взаєморозумінню між викладачем та студент</w:t>
            </w:r>
            <w:r w:rsidR="006014B9" w:rsidRPr="006014B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ом як основними суб’єктами навчального процесу</w:t>
            </w:r>
            <w:r w:rsidRPr="006014B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4313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установлення</w:t>
            </w:r>
            <w:r w:rsidRPr="006014B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014B9" w:rsidRPr="006014B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позитивних </w:t>
            </w:r>
            <w:r w:rsidR="004313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емоційних контактів та створення</w:t>
            </w:r>
            <w:r w:rsidRPr="006014B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сприятливої атмосфери </w:t>
            </w:r>
            <w:r w:rsidR="006014B9" w:rsidRPr="006014B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для ефективного і результативного навчального процесу; </w:t>
            </w:r>
          </w:p>
          <w:p w14:paraId="3238556C" w14:textId="77777777" w:rsidR="00431346" w:rsidRDefault="00706117" w:rsidP="00706117">
            <w:pPr>
              <w:numPr>
                <w:ilvl w:val="0"/>
                <w:numId w:val="8"/>
              </w:numPr>
              <w:tabs>
                <w:tab w:val="num" w:pos="47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014B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формування умінь і навичок встановлювати та підтримувати актив</w:t>
            </w:r>
            <w:r w:rsidRPr="006014B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softHyphen/>
              <w:t>ний зворотний зв’язок зі студентами</w:t>
            </w:r>
            <w:r w:rsidR="004313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3631DCBD" w14:textId="77777777" w:rsidR="00706117" w:rsidRPr="006014B9" w:rsidRDefault="00431346" w:rsidP="00706117">
            <w:pPr>
              <w:numPr>
                <w:ilvl w:val="0"/>
                <w:numId w:val="8"/>
              </w:numPr>
              <w:tabs>
                <w:tab w:val="num" w:pos="47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створення</w:t>
            </w:r>
            <w:r w:rsidR="006014B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умов для інтерактивної взаємодії, </w:t>
            </w:r>
            <w:r w:rsidR="006014B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активного творчого включення усіх суб’єктів в навчальний процес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на основі культури співтворчості</w:t>
            </w:r>
            <w:r w:rsidR="00706117" w:rsidRPr="006014B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; </w:t>
            </w:r>
          </w:p>
          <w:p w14:paraId="31EE0398" w14:textId="77777777" w:rsidR="00706117" w:rsidRPr="00706117" w:rsidRDefault="00706117" w:rsidP="00706117">
            <w:pPr>
              <w:numPr>
                <w:ilvl w:val="0"/>
                <w:numId w:val="8"/>
              </w:numPr>
              <w:tabs>
                <w:tab w:val="num" w:pos="47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0611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формування умінь і навичок знаходити спільне</w:t>
            </w:r>
            <w:r w:rsidR="0007264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рішення в</w:t>
            </w:r>
            <w:r w:rsidRPr="0070611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проблемних ситуаціях, запобігати і вирішувати конфліктні ситуації</w:t>
            </w:r>
            <w:r w:rsidR="004313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у взаємодії</w:t>
            </w:r>
            <w:r w:rsidRPr="0070611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130CBC42" w14:textId="77777777" w:rsidR="00706117" w:rsidRPr="00706117" w:rsidRDefault="00706117" w:rsidP="00706117">
            <w:pPr>
              <w:numPr>
                <w:ilvl w:val="0"/>
                <w:numId w:val="8"/>
              </w:numPr>
              <w:tabs>
                <w:tab w:val="num" w:pos="47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0611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використання різних засобів впливу на діяльність та </w:t>
            </w:r>
            <w:r w:rsidRPr="0070611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поведін</w:t>
            </w:r>
            <w:r w:rsidRPr="0070611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softHyphen/>
              <w:t xml:space="preserve">ку </w:t>
            </w:r>
            <w:r w:rsidR="004313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здобувачів вищої освіти</w:t>
            </w:r>
            <w:r w:rsidRPr="0070611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відповідних</w:t>
            </w:r>
            <w:r w:rsidR="004313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цілям,   особливостям ситуації, віковим і особистісним</w:t>
            </w:r>
            <w:r w:rsidR="0007264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особливостям з метою створення максимально ефективної і позитивної взаємодії</w:t>
            </w:r>
            <w:r w:rsidR="004313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6A9EE1E0" w14:textId="77777777" w:rsidR="00FD393E" w:rsidRPr="00FD393E" w:rsidRDefault="00FD393E" w:rsidP="007061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D393E" w:rsidRPr="00527653" w14:paraId="5DF23A5C" w14:textId="77777777" w:rsidTr="009109E2"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47173F" w14:textId="77777777" w:rsidR="00FD393E" w:rsidRPr="00FD393E" w:rsidRDefault="00FD393E" w:rsidP="00FD39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FD39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lastRenderedPageBreak/>
              <w:t>Результати навчання: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53B89C" w14:textId="77777777" w:rsidR="006B2274" w:rsidRPr="006B2274" w:rsidRDefault="006B2274" w:rsidP="006B227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</w:pPr>
            <w:r w:rsidRPr="006B227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>знати:</w:t>
            </w:r>
            <w:r w:rsidRPr="006B227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 сутність і зміст культури взаємодії суб’єктів навчального процесу, педагогічного спілкування; основні характеристики, основні категорії, види та функції педагогічної взаємодії, стилі педагогічного спілкування; умови та вимоги до ефективної взаємодії суб’єктів навчального процесу; </w:t>
            </w:r>
            <w:r w:rsidRPr="006B227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>вміти:</w:t>
            </w:r>
            <w:r w:rsidRPr="006B227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  <w:t xml:space="preserve"> </w:t>
            </w:r>
            <w:r w:rsidRPr="006B227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успішно взаємодіяти під час аудиторної і поза аудиторної роботи, групового і міжособистісного спілкування; виступати перед аудиторією; переконувати співрозмовника; слухати співрозмовника; вибирати ефективний стиль взаємодії</w:t>
            </w:r>
            <w:r w:rsidR="0007264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;</w:t>
            </w:r>
            <w:r w:rsidRPr="006B227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 читати і використовувати невербальні засоби взаємодії; будувати діалогічну взаємодію під час заняття та поза ним; взаємодіяти під час дискусії, індивідуальної бесіди тощо на принципах діалогу; запобігати та вирішувати конфліктні ситуації; управляти та регулювати процесами педагогічної взаємодії як прогнозовано, так і імпровізовано.</w:t>
            </w:r>
          </w:p>
          <w:p w14:paraId="16DE01A8" w14:textId="77777777" w:rsidR="00FD393E" w:rsidRPr="006B2274" w:rsidRDefault="00FD393E" w:rsidP="00FD39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D393E" w:rsidRPr="00527653" w14:paraId="2B96D6A0" w14:textId="77777777" w:rsidTr="009109E2"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5BB55" w14:textId="77777777" w:rsidR="00FD393E" w:rsidRPr="00FD393E" w:rsidRDefault="00FD393E" w:rsidP="00FD39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FD39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Передумови до початку вивчення: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E07289" w14:textId="77777777" w:rsidR="00FD393E" w:rsidRPr="00FD393E" w:rsidRDefault="00FD393E" w:rsidP="00FD39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D393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Загальні основи педагогіки і педагогіки вищої освіти; загальні основи психології</w:t>
            </w:r>
          </w:p>
        </w:tc>
      </w:tr>
    </w:tbl>
    <w:p w14:paraId="54B47E55" w14:textId="77777777" w:rsidR="00FD393E" w:rsidRPr="00FD393E" w:rsidRDefault="00FD393E" w:rsidP="00FD393E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val="uk-UA"/>
        </w:rPr>
      </w:pPr>
    </w:p>
    <w:p w14:paraId="2B5F644A" w14:textId="77777777" w:rsidR="00FD393E" w:rsidRPr="00FD393E" w:rsidRDefault="00FD393E" w:rsidP="00FD393E">
      <w:pPr>
        <w:spacing w:after="0"/>
        <w:ind w:left="3119" w:hanging="311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FD393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Набуті компетентності</w:t>
      </w:r>
    </w:p>
    <w:p w14:paraId="05972375" w14:textId="77777777" w:rsidR="00FD393E" w:rsidRPr="00FD393E" w:rsidRDefault="00FD393E" w:rsidP="00FD393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D393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 наслідок вивчення даного навчального курсу здобувач вищої освіти набуде таких </w:t>
      </w:r>
      <w:proofErr w:type="spellStart"/>
      <w:r w:rsidRPr="00FD393E">
        <w:rPr>
          <w:rFonts w:ascii="Times New Roman" w:eastAsia="Times New Roman" w:hAnsi="Times New Roman" w:cs="Times New Roman"/>
          <w:sz w:val="24"/>
          <w:szCs w:val="24"/>
          <w:lang w:val="uk-UA"/>
        </w:rPr>
        <w:t>компетентностей</w:t>
      </w:r>
      <w:proofErr w:type="spellEnd"/>
      <w:r w:rsidRPr="00FD393E">
        <w:rPr>
          <w:rFonts w:ascii="Times New Roman" w:eastAsia="Times New Roman" w:hAnsi="Times New Roman" w:cs="Times New Roman"/>
          <w:sz w:val="24"/>
          <w:szCs w:val="24"/>
          <w:lang w:val="uk-UA"/>
        </w:rPr>
        <w:t>:</w:t>
      </w:r>
    </w:p>
    <w:p w14:paraId="1237F84D" w14:textId="77777777" w:rsidR="00FD393E" w:rsidRPr="00E01533" w:rsidRDefault="00FD393E" w:rsidP="00FD393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0153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навички працювати з навчальною, методичною та науковою літературою; аналізувати і узагальнювати вивчене з метою підвищення </w:t>
      </w:r>
      <w:r w:rsidR="0007264F" w:rsidRPr="00E01533">
        <w:rPr>
          <w:rFonts w:ascii="Times New Roman" w:eastAsia="Times New Roman" w:hAnsi="Times New Roman" w:cs="Times New Roman"/>
          <w:sz w:val="24"/>
          <w:szCs w:val="24"/>
          <w:lang w:val="uk-UA"/>
        </w:rPr>
        <w:t>комунікативної</w:t>
      </w:r>
      <w:r w:rsidRPr="00E0153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майстерності</w:t>
      </w:r>
      <w:r w:rsidR="00CA2F22" w:rsidRPr="00E0153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 взаємодії</w:t>
      </w:r>
      <w:r w:rsidRPr="00E01533"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</w:p>
    <w:p w14:paraId="083D6FAD" w14:textId="77777777" w:rsidR="00CA2F22" w:rsidRPr="00E01533" w:rsidRDefault="00CA2F22" w:rsidP="00CA2F2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Cs w:val="20"/>
          <w:lang w:val="uk-UA"/>
        </w:rPr>
      </w:pPr>
      <w:r w:rsidRPr="00E01533">
        <w:rPr>
          <w:rFonts w:ascii="Times New Roman" w:eastAsia="Times New Roman" w:hAnsi="Times New Roman" w:cs="Times New Roman"/>
          <w:sz w:val="24"/>
          <w:szCs w:val="24"/>
          <w:lang w:val="uk-UA"/>
        </w:rPr>
        <w:t>готовність і здатність до організації суб’єктної, діалогічної взаємодії під час навчального процесу</w:t>
      </w:r>
      <w:r w:rsidR="00031EEA"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  <w:r w:rsidRPr="00E0153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14:paraId="37F20130" w14:textId="77777777" w:rsidR="00CA2F22" w:rsidRPr="00E01533" w:rsidRDefault="00CA2F22" w:rsidP="00CA2F22">
      <w:pPr>
        <w:pStyle w:val="a5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</w:pPr>
      <w:r w:rsidRPr="00E01533"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  <w:t>уміння безконфліктно взаємодіяти під час аудиторної і поза аудиторної роботи, групового</w:t>
      </w:r>
      <w:r w:rsidR="00E01533" w:rsidRPr="00E01533"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  <w:t xml:space="preserve"> і міжособистісного спілкування,</w:t>
      </w:r>
      <w:r w:rsidRPr="00E01533"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  <w:t xml:space="preserve"> обирати ефективний стиль взаємодії;</w:t>
      </w:r>
    </w:p>
    <w:p w14:paraId="5A2450E6" w14:textId="77777777" w:rsidR="00CA2F22" w:rsidRPr="00E01533" w:rsidRDefault="00CA2F22" w:rsidP="00CA2F22">
      <w:pPr>
        <w:pStyle w:val="a5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</w:pPr>
      <w:r w:rsidRPr="00E01533"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  <w:t>навички виступат</w:t>
      </w:r>
      <w:r w:rsidR="00E01533" w:rsidRPr="00E01533"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  <w:t>и перед аудиторі</w:t>
      </w:r>
      <w:r w:rsidR="00031EEA"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  <w:t>єю, переконувати</w:t>
      </w:r>
      <w:r w:rsidR="00E01533" w:rsidRPr="00E01533"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  <w:t xml:space="preserve">, </w:t>
      </w:r>
      <w:r w:rsidRPr="00E01533"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  <w:t xml:space="preserve">слухати співрозмовника; </w:t>
      </w:r>
      <w:r w:rsidR="00E01533" w:rsidRPr="00E01533"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  <w:t>взаємодіяти під час дискусії, індивідуальної бесіди тощо на принципах діалогу;</w:t>
      </w:r>
    </w:p>
    <w:p w14:paraId="3E4065D1" w14:textId="77777777" w:rsidR="00E01533" w:rsidRPr="00E01533" w:rsidRDefault="00031EEA" w:rsidP="00CA2F22">
      <w:pPr>
        <w:pStyle w:val="a5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  <w:t xml:space="preserve">уміння </w:t>
      </w:r>
      <w:r w:rsidR="00CA2F22" w:rsidRPr="00E01533"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  <w:t xml:space="preserve">читати і використовувати невербальні засоби взаємодії; </w:t>
      </w:r>
    </w:p>
    <w:p w14:paraId="478EC9BC" w14:textId="77777777" w:rsidR="00E01533" w:rsidRPr="00E01533" w:rsidRDefault="00E01533" w:rsidP="00CA2F22">
      <w:pPr>
        <w:pStyle w:val="a5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</w:pPr>
      <w:r w:rsidRPr="00E0153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здатність бачити педагогічну задачу і швидко визначати шляхи її вирішення; </w:t>
      </w:r>
      <w:r w:rsidR="00CA2F22" w:rsidRPr="00E01533"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  <w:t xml:space="preserve">запобігати та вирішувати конфліктні ситуації; </w:t>
      </w:r>
    </w:p>
    <w:p w14:paraId="4BDDFDB9" w14:textId="77777777" w:rsidR="00031EEA" w:rsidRPr="00031EEA" w:rsidRDefault="00031EEA" w:rsidP="00FD393E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val="uk-UA"/>
        </w:rPr>
      </w:pPr>
      <w:r w:rsidRPr="00031EEA"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  <w:t xml:space="preserve">уміння і навички </w:t>
      </w:r>
      <w:r w:rsidR="00CA2F22" w:rsidRPr="00031EEA"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  <w:t>управляти та регулювати процесами педагогічної взаємодії як пр</w:t>
      </w:r>
      <w:r w:rsidRPr="00031EEA"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  <w:t>огнозовано, так і імпровізовано;</w:t>
      </w:r>
      <w:r w:rsidR="00FD393E" w:rsidRPr="00031EE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E01533" w:rsidRPr="00031EE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прогнозувати і </w:t>
      </w:r>
      <w:r w:rsidR="00FD393E" w:rsidRPr="00031EE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моделювати майбутню педагогічну </w:t>
      </w:r>
      <w:r w:rsidR="00E01533" w:rsidRPr="00031EEA">
        <w:rPr>
          <w:rFonts w:ascii="Times New Roman" w:eastAsia="Times New Roman" w:hAnsi="Times New Roman" w:cs="Times New Roman"/>
          <w:sz w:val="24"/>
          <w:szCs w:val="24"/>
          <w:lang w:val="uk-UA"/>
        </w:rPr>
        <w:t>взаємодію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</w:p>
    <w:p w14:paraId="1E5B868A" w14:textId="77777777" w:rsidR="00FD393E" w:rsidRPr="003C2A4D" w:rsidRDefault="00031EEA" w:rsidP="00FD393E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готовність і здатність</w:t>
      </w:r>
      <w:r w:rsidR="00FD393E" w:rsidRPr="00031EE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розвивати та удосконалювати </w:t>
      </w:r>
      <w:r w:rsidR="00E01533" w:rsidRPr="00031EEA">
        <w:rPr>
          <w:rFonts w:ascii="Times New Roman" w:eastAsia="Times New Roman" w:hAnsi="Times New Roman" w:cs="Times New Roman"/>
          <w:sz w:val="24"/>
          <w:szCs w:val="24"/>
          <w:lang w:val="uk-UA"/>
        </w:rPr>
        <w:t>культуру педагогічної взаємодії.</w:t>
      </w:r>
    </w:p>
    <w:p w14:paraId="384517ED" w14:textId="77777777" w:rsidR="003C2A4D" w:rsidRDefault="003C2A4D">
      <w:pPr>
        <w:rPr>
          <w:rFonts w:ascii="Times New Roman" w:eastAsia="Times New Roman" w:hAnsi="Times New Roman" w:cs="Times New Roman"/>
          <w:szCs w:val="20"/>
          <w:lang w:val="uk-UA"/>
        </w:rPr>
      </w:pPr>
      <w:r>
        <w:rPr>
          <w:rFonts w:ascii="Times New Roman" w:eastAsia="Times New Roman" w:hAnsi="Times New Roman" w:cs="Times New Roman"/>
          <w:szCs w:val="20"/>
          <w:lang w:val="uk-UA"/>
        </w:rPr>
        <w:br w:type="page"/>
      </w:r>
    </w:p>
    <w:p w14:paraId="4DB3B6FD" w14:textId="77777777" w:rsidR="003C2A4D" w:rsidRPr="003C2A4D" w:rsidRDefault="003C2A4D" w:rsidP="003C2A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val="uk-UA"/>
        </w:rPr>
      </w:pPr>
      <w:r w:rsidRPr="003C2A4D">
        <w:rPr>
          <w:rFonts w:ascii="Times New Roman" w:eastAsia="Times New Roman" w:hAnsi="Times New Roman" w:cs="Times New Roman"/>
          <w:b/>
          <w:szCs w:val="20"/>
          <w:lang w:val="uk-UA"/>
        </w:rPr>
        <w:lastRenderedPageBreak/>
        <w:t>Набуті компетентності</w:t>
      </w:r>
    </w:p>
    <w:p w14:paraId="027FE43A" w14:textId="77777777" w:rsidR="003C2A4D" w:rsidRPr="00031EEA" w:rsidRDefault="003C2A4D" w:rsidP="003C2A4D">
      <w:pPr>
        <w:pStyle w:val="a5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Cs w:val="20"/>
          <w:lang w:val="uk-UA"/>
        </w:rPr>
      </w:pPr>
      <w:r w:rsidRPr="003C2A4D">
        <w:rPr>
          <w:rFonts w:ascii="Times New Roman" w:eastAsia="Times New Roman" w:hAnsi="Times New Roman" w:cs="Times New Roman"/>
          <w:szCs w:val="20"/>
          <w:lang w:val="uk-UA"/>
        </w:rPr>
        <w:t xml:space="preserve">Внаслідок вивчення даного навчального курсу здобувач вищої освіти набуде таких </w:t>
      </w:r>
      <w:proofErr w:type="spellStart"/>
      <w:r w:rsidRPr="003C2A4D">
        <w:rPr>
          <w:rFonts w:ascii="Times New Roman" w:eastAsia="Times New Roman" w:hAnsi="Times New Roman" w:cs="Times New Roman"/>
          <w:szCs w:val="20"/>
          <w:lang w:val="uk-UA"/>
        </w:rPr>
        <w:t>компетентностей</w:t>
      </w:r>
      <w:proofErr w:type="spellEnd"/>
      <w:r w:rsidRPr="003C2A4D">
        <w:rPr>
          <w:rFonts w:ascii="Times New Roman" w:eastAsia="Times New Roman" w:hAnsi="Times New Roman" w:cs="Times New Roman"/>
          <w:szCs w:val="20"/>
          <w:lang w:val="uk-UA"/>
        </w:rPr>
        <w:t>:</w:t>
      </w:r>
    </w:p>
    <w:p w14:paraId="7F633027" w14:textId="77777777" w:rsidR="00C03E9D" w:rsidRPr="00C03E9D" w:rsidRDefault="00C03E9D" w:rsidP="00C03E9D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val="uk-UA"/>
        </w:rPr>
      </w:pPr>
      <w:r w:rsidRPr="00C03E9D">
        <w:rPr>
          <w:rFonts w:ascii="Times New Roman" w:eastAsia="Times New Roman" w:hAnsi="Times New Roman" w:cs="Times New Roman"/>
          <w:szCs w:val="20"/>
          <w:lang w:val="uk-UA"/>
        </w:rPr>
        <w:t xml:space="preserve">ЗК1. Здатність до абстрактного, критичного та позитивного мислення;  </w:t>
      </w:r>
    </w:p>
    <w:p w14:paraId="1B3B3305" w14:textId="77777777" w:rsidR="00C03E9D" w:rsidRPr="00C03E9D" w:rsidRDefault="00C03E9D" w:rsidP="00C03E9D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val="uk-UA"/>
        </w:rPr>
      </w:pPr>
      <w:r w:rsidRPr="00C03E9D">
        <w:rPr>
          <w:rFonts w:ascii="Times New Roman" w:eastAsia="Times New Roman" w:hAnsi="Times New Roman" w:cs="Times New Roman"/>
          <w:szCs w:val="20"/>
          <w:lang w:val="uk-UA"/>
        </w:rPr>
        <w:t>ЗК2. Здатність застосовувати знання у практичних ситуаціях;</w:t>
      </w:r>
    </w:p>
    <w:p w14:paraId="4921121E" w14:textId="77777777" w:rsidR="00C03E9D" w:rsidRPr="00C03E9D" w:rsidRDefault="00C03E9D" w:rsidP="00C03E9D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val="uk-UA"/>
        </w:rPr>
      </w:pPr>
      <w:r w:rsidRPr="00C03E9D">
        <w:rPr>
          <w:rFonts w:ascii="Times New Roman" w:eastAsia="Times New Roman" w:hAnsi="Times New Roman" w:cs="Times New Roman"/>
          <w:szCs w:val="20"/>
          <w:lang w:val="uk-UA"/>
        </w:rPr>
        <w:t>ЗК3. Знання і розуміння предметної та професійної області;</w:t>
      </w:r>
    </w:p>
    <w:p w14:paraId="14C0F7CC" w14:textId="77777777" w:rsidR="00C03E9D" w:rsidRPr="00C03E9D" w:rsidRDefault="00C03E9D" w:rsidP="00C03E9D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val="uk-UA"/>
        </w:rPr>
      </w:pPr>
      <w:r w:rsidRPr="00C03E9D">
        <w:rPr>
          <w:rFonts w:ascii="Times New Roman" w:eastAsia="Times New Roman" w:hAnsi="Times New Roman" w:cs="Times New Roman"/>
          <w:szCs w:val="20"/>
          <w:lang w:val="uk-UA"/>
        </w:rPr>
        <w:t>ЗК5. Здатність адаптуватися і діяти в новій ситуації;</w:t>
      </w:r>
    </w:p>
    <w:p w14:paraId="49EEF9FE" w14:textId="77777777" w:rsidR="00C03E9D" w:rsidRPr="00C03E9D" w:rsidRDefault="00C03E9D" w:rsidP="00C03E9D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val="uk-UA"/>
        </w:rPr>
      </w:pPr>
      <w:r w:rsidRPr="00C03E9D">
        <w:rPr>
          <w:rFonts w:ascii="Times New Roman" w:eastAsia="Times New Roman" w:hAnsi="Times New Roman" w:cs="Times New Roman"/>
          <w:szCs w:val="20"/>
          <w:lang w:val="uk-UA"/>
        </w:rPr>
        <w:t>ЗК6. Здатність виявляти, класифікувати і позитивно вирішувати проблеми;</w:t>
      </w:r>
    </w:p>
    <w:p w14:paraId="6FF9578B" w14:textId="77777777" w:rsidR="00C03E9D" w:rsidRPr="00C03E9D" w:rsidRDefault="00C03E9D" w:rsidP="00C03E9D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val="uk-UA"/>
        </w:rPr>
      </w:pPr>
      <w:r w:rsidRPr="00C03E9D">
        <w:rPr>
          <w:rFonts w:ascii="Times New Roman" w:eastAsia="Times New Roman" w:hAnsi="Times New Roman" w:cs="Times New Roman"/>
          <w:szCs w:val="20"/>
          <w:lang w:val="uk-UA"/>
        </w:rPr>
        <w:t>ЗК7. Здатність генерувати нові прогресивні ідеї (креативність);</w:t>
      </w:r>
    </w:p>
    <w:p w14:paraId="4BA05A45" w14:textId="77777777" w:rsidR="00C03E9D" w:rsidRPr="00C03E9D" w:rsidRDefault="00C03E9D" w:rsidP="00C03E9D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val="uk-UA"/>
        </w:rPr>
      </w:pPr>
      <w:r w:rsidRPr="00C03E9D">
        <w:rPr>
          <w:rFonts w:ascii="Times New Roman" w:eastAsia="Times New Roman" w:hAnsi="Times New Roman" w:cs="Times New Roman"/>
          <w:szCs w:val="20"/>
          <w:lang w:val="uk-UA"/>
        </w:rPr>
        <w:t>ЗК8. Здатність  працювати в команді та будувати ефективну  взаємодію між суб’єктами освітнього процесу;</w:t>
      </w:r>
    </w:p>
    <w:p w14:paraId="61B3DCC2" w14:textId="77777777" w:rsidR="00C03E9D" w:rsidRPr="00C03E9D" w:rsidRDefault="00C03E9D" w:rsidP="00C03E9D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val="uk-UA"/>
        </w:rPr>
      </w:pPr>
      <w:r w:rsidRPr="00C03E9D">
        <w:rPr>
          <w:rFonts w:ascii="Times New Roman" w:eastAsia="Times New Roman" w:hAnsi="Times New Roman" w:cs="Times New Roman"/>
          <w:szCs w:val="20"/>
          <w:lang w:val="uk-UA"/>
        </w:rPr>
        <w:t>ЗК10. Здатність до навчання з високим ступенем автономії протягом життя;</w:t>
      </w:r>
    </w:p>
    <w:p w14:paraId="4C28FA8F" w14:textId="77777777" w:rsidR="00C03E9D" w:rsidRPr="00C03E9D" w:rsidRDefault="003C2A4D" w:rsidP="00C03E9D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val="uk-UA"/>
        </w:rPr>
      </w:pPr>
      <w:r>
        <w:rPr>
          <w:rFonts w:ascii="Times New Roman" w:eastAsia="Times New Roman" w:hAnsi="Times New Roman" w:cs="Times New Roman"/>
          <w:szCs w:val="20"/>
          <w:lang w:val="uk-UA"/>
        </w:rPr>
        <w:t>ФК1. З</w:t>
      </w:r>
      <w:r w:rsidR="00C03E9D" w:rsidRPr="00C03E9D">
        <w:rPr>
          <w:rFonts w:ascii="Times New Roman" w:eastAsia="Times New Roman" w:hAnsi="Times New Roman" w:cs="Times New Roman"/>
          <w:szCs w:val="20"/>
          <w:lang w:val="uk-UA"/>
        </w:rPr>
        <w:t>датність орієнтуватися в сучасних тенденціях розвитку світової і вітчизняної освіти та передбачати їх потенційні наслідки;</w:t>
      </w:r>
    </w:p>
    <w:p w14:paraId="5B2111FF" w14:textId="77777777" w:rsidR="00C03E9D" w:rsidRPr="00C03E9D" w:rsidRDefault="003C2A4D" w:rsidP="00C03E9D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val="uk-UA"/>
        </w:rPr>
      </w:pPr>
      <w:r>
        <w:rPr>
          <w:rFonts w:ascii="Times New Roman" w:eastAsia="Times New Roman" w:hAnsi="Times New Roman" w:cs="Times New Roman"/>
          <w:szCs w:val="20"/>
          <w:lang w:val="uk-UA"/>
        </w:rPr>
        <w:t>ФК2. </w:t>
      </w:r>
      <w:r w:rsidR="00C03E9D" w:rsidRPr="00C03E9D">
        <w:rPr>
          <w:rFonts w:ascii="Times New Roman" w:eastAsia="Times New Roman" w:hAnsi="Times New Roman" w:cs="Times New Roman"/>
          <w:szCs w:val="20"/>
          <w:lang w:val="uk-UA"/>
        </w:rPr>
        <w:t xml:space="preserve">Здатність використовувати спеціалізовані концептуальні знання, що включають сучасні наукові здобутки в </w:t>
      </w:r>
      <w:proofErr w:type="spellStart"/>
      <w:r w:rsidR="00C03E9D" w:rsidRPr="00C03E9D">
        <w:rPr>
          <w:rFonts w:ascii="Times New Roman" w:eastAsia="Times New Roman" w:hAnsi="Times New Roman" w:cs="Times New Roman"/>
          <w:szCs w:val="20"/>
          <w:lang w:val="uk-UA"/>
        </w:rPr>
        <w:t>освітньо</w:t>
      </w:r>
      <w:proofErr w:type="spellEnd"/>
      <w:r w:rsidR="00C03E9D" w:rsidRPr="00C03E9D">
        <w:rPr>
          <w:rFonts w:ascii="Times New Roman" w:eastAsia="Times New Roman" w:hAnsi="Times New Roman" w:cs="Times New Roman"/>
          <w:szCs w:val="20"/>
          <w:lang w:val="uk-UA"/>
        </w:rPr>
        <w:t xml:space="preserve">-педагогічній діяльності; </w:t>
      </w:r>
    </w:p>
    <w:p w14:paraId="1EBC3982" w14:textId="77777777" w:rsidR="00C03E9D" w:rsidRDefault="00DA6807" w:rsidP="00C03E9D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val="uk-UA"/>
        </w:rPr>
      </w:pPr>
      <w:r>
        <w:rPr>
          <w:rFonts w:ascii="Times New Roman" w:eastAsia="Times New Roman" w:hAnsi="Times New Roman" w:cs="Times New Roman"/>
          <w:szCs w:val="20"/>
          <w:lang w:val="uk-UA"/>
        </w:rPr>
        <w:t>ФК4. </w:t>
      </w:r>
      <w:r w:rsidR="00C03E9D" w:rsidRPr="00C03E9D">
        <w:rPr>
          <w:rFonts w:ascii="Times New Roman" w:eastAsia="Times New Roman" w:hAnsi="Times New Roman" w:cs="Times New Roman"/>
          <w:szCs w:val="20"/>
          <w:lang w:val="uk-UA"/>
        </w:rPr>
        <w:t>Здатність використовувати спеціалізовані уміння/навички у визначенні та розв’язанні проблем, організації та проведенні науково-педагогічних досліджень та зрозуміло і недвозначно доносити власні знання, висновки та аргументації до фахівців і нефахівців, зокрема, до осіб, які навчаються;</w:t>
      </w:r>
    </w:p>
    <w:p w14:paraId="35F6E9D9" w14:textId="77777777" w:rsidR="00C03E9D" w:rsidRPr="00C03E9D" w:rsidRDefault="00DA6807" w:rsidP="00C03E9D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val="uk-UA"/>
        </w:rPr>
      </w:pPr>
      <w:r>
        <w:rPr>
          <w:rFonts w:ascii="Times New Roman" w:eastAsia="Times New Roman" w:hAnsi="Times New Roman" w:cs="Times New Roman"/>
          <w:szCs w:val="20"/>
          <w:lang w:val="uk-UA"/>
        </w:rPr>
        <w:t>ФК6. </w:t>
      </w:r>
      <w:r w:rsidR="00C03E9D" w:rsidRPr="00C03E9D">
        <w:rPr>
          <w:rFonts w:ascii="Times New Roman" w:eastAsia="Times New Roman" w:hAnsi="Times New Roman" w:cs="Times New Roman"/>
          <w:szCs w:val="20"/>
          <w:lang w:val="uk-UA"/>
        </w:rPr>
        <w:t>Здатність виявляти шляхи і механізми розвитку педагогічної майстерності та формування іміджу викладача вищої школи;</w:t>
      </w:r>
    </w:p>
    <w:p w14:paraId="5C75F775" w14:textId="77777777" w:rsidR="00C03E9D" w:rsidRPr="00C03E9D" w:rsidRDefault="00DA6807" w:rsidP="00C03E9D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val="uk-UA"/>
        </w:rPr>
      </w:pPr>
      <w:r>
        <w:rPr>
          <w:rFonts w:ascii="Times New Roman" w:eastAsia="Times New Roman" w:hAnsi="Times New Roman" w:cs="Times New Roman"/>
          <w:szCs w:val="20"/>
          <w:lang w:val="uk-UA"/>
        </w:rPr>
        <w:t>ФК7. </w:t>
      </w:r>
      <w:r w:rsidR="00C03E9D" w:rsidRPr="00C03E9D">
        <w:rPr>
          <w:rFonts w:ascii="Times New Roman" w:eastAsia="Times New Roman" w:hAnsi="Times New Roman" w:cs="Times New Roman"/>
          <w:szCs w:val="20"/>
          <w:lang w:val="uk-UA"/>
        </w:rPr>
        <w:t>Здатність застосовувати інноваційні педагогічні технології (у тому числі дистанційні) для вирішення  завдань освітнього процесу;</w:t>
      </w:r>
    </w:p>
    <w:p w14:paraId="34A3243D" w14:textId="77777777" w:rsidR="00C03E9D" w:rsidRPr="00C03E9D" w:rsidRDefault="00DA6807" w:rsidP="00C03E9D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val="uk-UA"/>
        </w:rPr>
      </w:pPr>
      <w:r>
        <w:rPr>
          <w:rFonts w:ascii="Times New Roman" w:eastAsia="Times New Roman" w:hAnsi="Times New Roman" w:cs="Times New Roman"/>
          <w:szCs w:val="20"/>
          <w:lang w:val="uk-UA"/>
        </w:rPr>
        <w:t>ФК8. </w:t>
      </w:r>
      <w:r w:rsidR="00C03E9D" w:rsidRPr="00C03E9D">
        <w:rPr>
          <w:rFonts w:ascii="Times New Roman" w:eastAsia="Times New Roman" w:hAnsi="Times New Roman" w:cs="Times New Roman"/>
          <w:szCs w:val="20"/>
          <w:lang w:val="uk-UA"/>
        </w:rPr>
        <w:t xml:space="preserve">Здатність усвідомлювати важливість професійно-педагогічної культури та етики як морального підґрунтя професіоналізму викладача вищої школи; </w:t>
      </w:r>
    </w:p>
    <w:p w14:paraId="71B1FEBD" w14:textId="77777777" w:rsidR="00C03E9D" w:rsidRPr="00C03E9D" w:rsidRDefault="00C03E9D" w:rsidP="00C03E9D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val="uk-UA"/>
        </w:rPr>
      </w:pPr>
      <w:r w:rsidRPr="00C03E9D">
        <w:rPr>
          <w:rFonts w:ascii="Times New Roman" w:eastAsia="Times New Roman" w:hAnsi="Times New Roman" w:cs="Times New Roman"/>
          <w:szCs w:val="20"/>
          <w:lang w:val="uk-UA"/>
        </w:rPr>
        <w:t>ФК9. Здатність виявляти шляхи духовного розвитку особистості;</w:t>
      </w:r>
    </w:p>
    <w:p w14:paraId="54869CE8" w14:textId="77777777" w:rsidR="00C03E9D" w:rsidRPr="00C03E9D" w:rsidRDefault="00C03E9D" w:rsidP="00C03E9D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val="uk-UA"/>
        </w:rPr>
      </w:pPr>
      <w:r w:rsidRPr="00C03E9D">
        <w:rPr>
          <w:rFonts w:ascii="Times New Roman" w:eastAsia="Times New Roman" w:hAnsi="Times New Roman" w:cs="Times New Roman"/>
          <w:szCs w:val="20"/>
          <w:lang w:val="uk-UA"/>
        </w:rPr>
        <w:t>ФК10. Здатність до самоосвіти, професійного та особистісного розвитку протягом життя;</w:t>
      </w:r>
    </w:p>
    <w:p w14:paraId="4B3E610C" w14:textId="77777777" w:rsidR="00C03E9D" w:rsidRPr="00C03E9D" w:rsidRDefault="00DA6807" w:rsidP="00C03E9D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val="uk-UA"/>
        </w:rPr>
      </w:pPr>
      <w:r>
        <w:rPr>
          <w:rFonts w:ascii="Times New Roman" w:eastAsia="Times New Roman" w:hAnsi="Times New Roman" w:cs="Times New Roman"/>
          <w:szCs w:val="20"/>
          <w:lang w:val="uk-UA"/>
        </w:rPr>
        <w:t>ФК12. </w:t>
      </w:r>
      <w:r w:rsidR="00C03E9D" w:rsidRPr="00C03E9D">
        <w:rPr>
          <w:rFonts w:ascii="Times New Roman" w:eastAsia="Times New Roman" w:hAnsi="Times New Roman" w:cs="Times New Roman"/>
          <w:szCs w:val="20"/>
          <w:lang w:val="uk-UA"/>
        </w:rPr>
        <w:t xml:space="preserve">Здатність інтегрувати знання та розв’язувати складні задачі у широких або </w:t>
      </w:r>
      <w:proofErr w:type="spellStart"/>
      <w:r w:rsidR="00C03E9D" w:rsidRPr="00C03E9D">
        <w:rPr>
          <w:rFonts w:ascii="Times New Roman" w:eastAsia="Times New Roman" w:hAnsi="Times New Roman" w:cs="Times New Roman"/>
          <w:szCs w:val="20"/>
          <w:lang w:val="uk-UA"/>
        </w:rPr>
        <w:t>мультидисциплінарних</w:t>
      </w:r>
      <w:proofErr w:type="spellEnd"/>
      <w:r w:rsidR="00C03E9D" w:rsidRPr="00C03E9D">
        <w:rPr>
          <w:rFonts w:ascii="Times New Roman" w:eastAsia="Times New Roman" w:hAnsi="Times New Roman" w:cs="Times New Roman"/>
          <w:szCs w:val="20"/>
          <w:lang w:val="uk-UA"/>
        </w:rPr>
        <w:t xml:space="preserve"> контекстах;</w:t>
      </w:r>
    </w:p>
    <w:p w14:paraId="331DF15C" w14:textId="77777777" w:rsidR="00C03E9D" w:rsidRPr="00C03E9D" w:rsidRDefault="00C03E9D" w:rsidP="00C03E9D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val="uk-UA"/>
        </w:rPr>
      </w:pPr>
      <w:r w:rsidRPr="00C03E9D">
        <w:rPr>
          <w:rFonts w:ascii="Times New Roman" w:eastAsia="Times New Roman" w:hAnsi="Times New Roman" w:cs="Times New Roman"/>
          <w:szCs w:val="20"/>
          <w:lang w:val="uk-UA"/>
        </w:rPr>
        <w:t xml:space="preserve">ФК13. Здатність застосовувати діагностику для визначення   академічних досягнень здобувачів вищої освіти; </w:t>
      </w:r>
    </w:p>
    <w:p w14:paraId="1EC134C2" w14:textId="77777777" w:rsidR="00C03E9D" w:rsidRPr="00C03E9D" w:rsidRDefault="00DA6807" w:rsidP="00C03E9D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val="uk-UA"/>
        </w:rPr>
      </w:pPr>
      <w:r>
        <w:rPr>
          <w:rFonts w:ascii="Times New Roman" w:eastAsia="Times New Roman" w:hAnsi="Times New Roman" w:cs="Times New Roman"/>
          <w:szCs w:val="20"/>
          <w:lang w:val="uk-UA"/>
        </w:rPr>
        <w:t>ФК 15. </w:t>
      </w:r>
      <w:r w:rsidR="00C03E9D" w:rsidRPr="00C03E9D">
        <w:rPr>
          <w:rFonts w:ascii="Times New Roman" w:eastAsia="Times New Roman" w:hAnsi="Times New Roman" w:cs="Times New Roman"/>
          <w:szCs w:val="20"/>
          <w:lang w:val="uk-UA"/>
        </w:rPr>
        <w:t xml:space="preserve">Здатність організовувати освітній процес у вищій школі в контексті ідей гуманізації, демократизації, гуманітаризації, плюралізму і варіативності навчально-виховних практик на засадах аксіологічного, антропологічного, культурологічного, синергетичного, особистісно-діяльнісного, </w:t>
      </w:r>
      <w:proofErr w:type="spellStart"/>
      <w:r w:rsidR="00C03E9D" w:rsidRPr="00C03E9D">
        <w:rPr>
          <w:rFonts w:ascii="Times New Roman" w:eastAsia="Times New Roman" w:hAnsi="Times New Roman" w:cs="Times New Roman"/>
          <w:szCs w:val="20"/>
          <w:lang w:val="uk-UA"/>
        </w:rPr>
        <w:t>компетентнісного</w:t>
      </w:r>
      <w:proofErr w:type="spellEnd"/>
      <w:r w:rsidR="00C03E9D" w:rsidRPr="00C03E9D">
        <w:rPr>
          <w:rFonts w:ascii="Times New Roman" w:eastAsia="Times New Roman" w:hAnsi="Times New Roman" w:cs="Times New Roman"/>
          <w:szCs w:val="20"/>
          <w:lang w:val="uk-UA"/>
        </w:rPr>
        <w:t xml:space="preserve">, феноменологічного, </w:t>
      </w:r>
      <w:proofErr w:type="spellStart"/>
      <w:r w:rsidR="00C03E9D" w:rsidRPr="00C03E9D">
        <w:rPr>
          <w:rFonts w:ascii="Times New Roman" w:eastAsia="Times New Roman" w:hAnsi="Times New Roman" w:cs="Times New Roman"/>
          <w:szCs w:val="20"/>
          <w:lang w:val="uk-UA"/>
        </w:rPr>
        <w:t>герменевтичного</w:t>
      </w:r>
      <w:proofErr w:type="spellEnd"/>
      <w:r w:rsidR="00C03E9D" w:rsidRPr="00C03E9D">
        <w:rPr>
          <w:rFonts w:ascii="Times New Roman" w:eastAsia="Times New Roman" w:hAnsi="Times New Roman" w:cs="Times New Roman"/>
          <w:szCs w:val="20"/>
          <w:lang w:val="uk-UA"/>
        </w:rPr>
        <w:t xml:space="preserve">, </w:t>
      </w:r>
      <w:proofErr w:type="spellStart"/>
      <w:r w:rsidR="00C03E9D" w:rsidRPr="00C03E9D">
        <w:rPr>
          <w:rFonts w:ascii="Times New Roman" w:eastAsia="Times New Roman" w:hAnsi="Times New Roman" w:cs="Times New Roman"/>
          <w:szCs w:val="20"/>
          <w:lang w:val="uk-UA"/>
        </w:rPr>
        <w:t>акмеологічного</w:t>
      </w:r>
      <w:proofErr w:type="spellEnd"/>
      <w:r w:rsidR="00C03E9D" w:rsidRPr="00C03E9D">
        <w:rPr>
          <w:rFonts w:ascii="Times New Roman" w:eastAsia="Times New Roman" w:hAnsi="Times New Roman" w:cs="Times New Roman"/>
          <w:szCs w:val="20"/>
          <w:lang w:val="uk-UA"/>
        </w:rPr>
        <w:t xml:space="preserve"> підходів.</w:t>
      </w:r>
    </w:p>
    <w:p w14:paraId="7511C440" w14:textId="77777777" w:rsidR="00C03E9D" w:rsidRPr="00C03E9D" w:rsidRDefault="00C03E9D" w:rsidP="00C03E9D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u w:val="single"/>
          <w:lang w:val="uk-UA"/>
        </w:rPr>
      </w:pPr>
      <w:r w:rsidRPr="00C03E9D">
        <w:rPr>
          <w:rFonts w:ascii="Times New Roman" w:eastAsia="Times New Roman" w:hAnsi="Times New Roman" w:cs="Times New Roman"/>
          <w:szCs w:val="20"/>
          <w:u w:val="single"/>
          <w:lang w:val="uk-UA"/>
        </w:rPr>
        <w:t>Що забезпечується досягненням наступних програмних результатів навчання:</w:t>
      </w:r>
    </w:p>
    <w:p w14:paraId="45A2B9EB" w14:textId="77777777" w:rsidR="00C03E9D" w:rsidRPr="00C03E9D" w:rsidRDefault="00DA6807" w:rsidP="00C03E9D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val="uk-UA"/>
        </w:rPr>
      </w:pPr>
      <w:r>
        <w:rPr>
          <w:rFonts w:ascii="Times New Roman" w:eastAsia="Times New Roman" w:hAnsi="Times New Roman" w:cs="Times New Roman"/>
          <w:szCs w:val="20"/>
          <w:lang w:val="uk-UA"/>
        </w:rPr>
        <w:t>ПРН1. </w:t>
      </w:r>
      <w:r w:rsidR="00C03E9D" w:rsidRPr="00C03E9D">
        <w:rPr>
          <w:rFonts w:ascii="Times New Roman" w:eastAsia="Times New Roman" w:hAnsi="Times New Roman" w:cs="Times New Roman"/>
          <w:szCs w:val="20"/>
          <w:lang w:val="uk-UA"/>
        </w:rPr>
        <w:t>Знання (ЗН)</w:t>
      </w:r>
      <w:r>
        <w:rPr>
          <w:rFonts w:ascii="Times New Roman" w:eastAsia="Times New Roman" w:hAnsi="Times New Roman" w:cs="Times New Roman"/>
          <w:szCs w:val="20"/>
          <w:lang w:val="uk-UA"/>
        </w:rPr>
        <w:t>. </w:t>
      </w:r>
      <w:r w:rsidR="00C03E9D" w:rsidRPr="00C03E9D">
        <w:rPr>
          <w:rFonts w:ascii="Times New Roman" w:eastAsia="Times New Roman" w:hAnsi="Times New Roman" w:cs="Times New Roman"/>
          <w:szCs w:val="20"/>
          <w:lang w:val="uk-UA"/>
        </w:rPr>
        <w:t>Визначати основні характерні риси нової соціокультурної реальності, розуміти соціально-історичну обумовленість цілей розвитку освіти в Україні та за кордоном;</w:t>
      </w:r>
    </w:p>
    <w:p w14:paraId="0EC35127" w14:textId="77777777" w:rsidR="00C03E9D" w:rsidRPr="00C03E9D" w:rsidRDefault="00C03E9D" w:rsidP="00C03E9D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val="uk-UA"/>
        </w:rPr>
      </w:pPr>
      <w:r w:rsidRPr="00C03E9D">
        <w:rPr>
          <w:rFonts w:ascii="Times New Roman" w:eastAsia="Times New Roman" w:hAnsi="Times New Roman" w:cs="Times New Roman"/>
          <w:szCs w:val="20"/>
          <w:lang w:val="uk-UA"/>
        </w:rPr>
        <w:t>ПРН2. Знання (ЗН)</w:t>
      </w:r>
      <w:r w:rsidR="00DA6807">
        <w:rPr>
          <w:rFonts w:ascii="Times New Roman" w:eastAsia="Times New Roman" w:hAnsi="Times New Roman" w:cs="Times New Roman"/>
          <w:szCs w:val="20"/>
          <w:lang w:val="uk-UA"/>
        </w:rPr>
        <w:t>.</w:t>
      </w:r>
      <w:r w:rsidRPr="00C03E9D">
        <w:rPr>
          <w:rFonts w:ascii="Times New Roman" w:eastAsia="Times New Roman" w:hAnsi="Times New Roman" w:cs="Times New Roman"/>
          <w:szCs w:val="20"/>
          <w:lang w:val="uk-UA"/>
        </w:rPr>
        <w:t xml:space="preserve"> Знати специфіку професійно-педагогічної діяльності викладача вищої школи;</w:t>
      </w:r>
    </w:p>
    <w:p w14:paraId="760D0468" w14:textId="77777777" w:rsidR="00C03E9D" w:rsidRPr="00C03E9D" w:rsidRDefault="00DA6807" w:rsidP="00C03E9D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val="uk-UA"/>
        </w:rPr>
      </w:pPr>
      <w:r>
        <w:rPr>
          <w:rFonts w:ascii="Times New Roman" w:eastAsia="Times New Roman" w:hAnsi="Times New Roman" w:cs="Times New Roman"/>
          <w:szCs w:val="20"/>
          <w:lang w:val="uk-UA"/>
        </w:rPr>
        <w:t>ПРН3. </w:t>
      </w:r>
      <w:r w:rsidR="00C03E9D" w:rsidRPr="00C03E9D">
        <w:rPr>
          <w:rFonts w:ascii="Times New Roman" w:eastAsia="Times New Roman" w:hAnsi="Times New Roman" w:cs="Times New Roman"/>
          <w:szCs w:val="20"/>
          <w:lang w:val="uk-UA"/>
        </w:rPr>
        <w:t>Уміння (УМ)</w:t>
      </w:r>
      <w:r>
        <w:rPr>
          <w:rFonts w:ascii="Times New Roman" w:eastAsia="Times New Roman" w:hAnsi="Times New Roman" w:cs="Times New Roman"/>
          <w:szCs w:val="20"/>
          <w:lang w:val="uk-UA"/>
        </w:rPr>
        <w:t>.</w:t>
      </w:r>
      <w:r w:rsidR="00C03E9D" w:rsidRPr="00C03E9D">
        <w:rPr>
          <w:rFonts w:ascii="Times New Roman" w:eastAsia="Times New Roman" w:hAnsi="Times New Roman" w:cs="Times New Roman"/>
          <w:szCs w:val="20"/>
          <w:lang w:val="uk-UA"/>
        </w:rPr>
        <w:t xml:space="preserve"> Використовувати спеціалізовані концептуальні знання на рівні новітніх досягнень, які є основою для оригінального мислення, для розв’язання дослідницьких задач в </w:t>
      </w:r>
      <w:proofErr w:type="spellStart"/>
      <w:r w:rsidR="00C03E9D" w:rsidRPr="00C03E9D">
        <w:rPr>
          <w:rFonts w:ascii="Times New Roman" w:eastAsia="Times New Roman" w:hAnsi="Times New Roman" w:cs="Times New Roman"/>
          <w:szCs w:val="20"/>
          <w:lang w:val="uk-UA"/>
        </w:rPr>
        <w:t>освітньо</w:t>
      </w:r>
      <w:proofErr w:type="spellEnd"/>
      <w:r w:rsidR="00C03E9D" w:rsidRPr="00C03E9D">
        <w:rPr>
          <w:rFonts w:ascii="Times New Roman" w:eastAsia="Times New Roman" w:hAnsi="Times New Roman" w:cs="Times New Roman"/>
          <w:szCs w:val="20"/>
          <w:lang w:val="uk-UA"/>
        </w:rPr>
        <w:t xml:space="preserve">-педагогічній галузі;  </w:t>
      </w:r>
    </w:p>
    <w:p w14:paraId="6C6EEF4F" w14:textId="77777777" w:rsidR="00C03E9D" w:rsidRDefault="00DA6807" w:rsidP="00C03E9D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val="uk-UA"/>
        </w:rPr>
      </w:pPr>
      <w:r>
        <w:rPr>
          <w:rFonts w:ascii="Times New Roman" w:eastAsia="Times New Roman" w:hAnsi="Times New Roman" w:cs="Times New Roman"/>
          <w:szCs w:val="20"/>
          <w:lang w:val="uk-UA"/>
        </w:rPr>
        <w:t>ПРН5. </w:t>
      </w:r>
      <w:r w:rsidR="00C03E9D" w:rsidRPr="00C03E9D">
        <w:rPr>
          <w:rFonts w:ascii="Times New Roman" w:eastAsia="Times New Roman" w:hAnsi="Times New Roman" w:cs="Times New Roman"/>
          <w:szCs w:val="20"/>
          <w:lang w:val="uk-UA"/>
        </w:rPr>
        <w:t>Уміння (УМ)</w:t>
      </w:r>
      <w:r>
        <w:rPr>
          <w:rFonts w:ascii="Times New Roman" w:eastAsia="Times New Roman" w:hAnsi="Times New Roman" w:cs="Times New Roman"/>
          <w:szCs w:val="20"/>
          <w:lang w:val="uk-UA"/>
        </w:rPr>
        <w:t>.</w:t>
      </w:r>
      <w:r w:rsidR="00C03E9D" w:rsidRPr="00C03E9D">
        <w:rPr>
          <w:rFonts w:ascii="Times New Roman" w:eastAsia="Times New Roman" w:hAnsi="Times New Roman" w:cs="Times New Roman"/>
          <w:szCs w:val="20"/>
          <w:lang w:val="uk-UA"/>
        </w:rPr>
        <w:t xml:space="preserve"> Комунікація (КОМ)</w:t>
      </w:r>
      <w:r>
        <w:rPr>
          <w:rFonts w:ascii="Times New Roman" w:eastAsia="Times New Roman" w:hAnsi="Times New Roman" w:cs="Times New Roman"/>
          <w:szCs w:val="20"/>
          <w:lang w:val="uk-UA"/>
        </w:rPr>
        <w:t>.</w:t>
      </w:r>
      <w:r w:rsidR="00C03E9D" w:rsidRPr="00C03E9D">
        <w:rPr>
          <w:rFonts w:ascii="Times New Roman" w:eastAsia="Times New Roman" w:hAnsi="Times New Roman" w:cs="Times New Roman"/>
          <w:szCs w:val="20"/>
          <w:lang w:val="uk-UA"/>
        </w:rPr>
        <w:t xml:space="preserve"> Організовувати та проводити самостійні науково-педагогічні дослідження та зрозуміло і недвозначно доносити власні знання, висновки та аргументації до фахівців і нефахівців, зокрема, до осіб, які навчаються;</w:t>
      </w:r>
    </w:p>
    <w:p w14:paraId="76DF8855" w14:textId="77777777" w:rsidR="00C03E9D" w:rsidRPr="00C03E9D" w:rsidRDefault="00C03E9D" w:rsidP="00C03E9D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val="uk-UA"/>
        </w:rPr>
      </w:pPr>
      <w:r w:rsidRPr="00C03E9D">
        <w:rPr>
          <w:rFonts w:ascii="Times New Roman" w:eastAsia="Times New Roman" w:hAnsi="Times New Roman" w:cs="Times New Roman"/>
          <w:szCs w:val="20"/>
          <w:lang w:val="uk-UA"/>
        </w:rPr>
        <w:t>ПРН7. Уміння (УМ)</w:t>
      </w:r>
      <w:r w:rsidR="00DA6807">
        <w:rPr>
          <w:rFonts w:ascii="Times New Roman" w:eastAsia="Times New Roman" w:hAnsi="Times New Roman" w:cs="Times New Roman"/>
          <w:szCs w:val="20"/>
          <w:lang w:val="uk-UA"/>
        </w:rPr>
        <w:t>.</w:t>
      </w:r>
      <w:r w:rsidRPr="00C03E9D">
        <w:rPr>
          <w:rFonts w:ascii="Times New Roman" w:eastAsia="Times New Roman" w:hAnsi="Times New Roman" w:cs="Times New Roman"/>
          <w:szCs w:val="20"/>
          <w:lang w:val="uk-UA"/>
        </w:rPr>
        <w:t xml:space="preserve"> Розвивати та удосконалювати педагогічну техніку, педагогічні здібності та професійні й особистісні якості; формувати свій позитивний професійний імідж;</w:t>
      </w:r>
    </w:p>
    <w:p w14:paraId="787E0E9A" w14:textId="77777777" w:rsidR="00C03E9D" w:rsidRPr="00C03E9D" w:rsidRDefault="00C03E9D" w:rsidP="00C03E9D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val="uk-UA"/>
        </w:rPr>
      </w:pPr>
      <w:r w:rsidRPr="00C03E9D">
        <w:rPr>
          <w:rFonts w:ascii="Times New Roman" w:eastAsia="Times New Roman" w:hAnsi="Times New Roman" w:cs="Times New Roman"/>
          <w:szCs w:val="20"/>
          <w:lang w:val="uk-UA"/>
        </w:rPr>
        <w:t>ПРН9. Уміння (УМ)</w:t>
      </w:r>
      <w:r w:rsidR="00DA6807">
        <w:rPr>
          <w:rFonts w:ascii="Times New Roman" w:eastAsia="Times New Roman" w:hAnsi="Times New Roman" w:cs="Times New Roman"/>
          <w:szCs w:val="20"/>
          <w:lang w:val="uk-UA"/>
        </w:rPr>
        <w:t>.</w:t>
      </w:r>
      <w:r w:rsidRPr="00C03E9D">
        <w:rPr>
          <w:rFonts w:ascii="Times New Roman" w:eastAsia="Times New Roman" w:hAnsi="Times New Roman" w:cs="Times New Roman"/>
          <w:szCs w:val="20"/>
          <w:lang w:val="uk-UA"/>
        </w:rPr>
        <w:t xml:space="preserve"> Формувати професійно-педагогічну культуру, володіти системою знань про педагогічну етику як морального підґрунтя професіоналізму викладача вищої школи;</w:t>
      </w:r>
    </w:p>
    <w:p w14:paraId="17030F2D" w14:textId="77777777" w:rsidR="00C03E9D" w:rsidRPr="00C03E9D" w:rsidRDefault="00C03E9D" w:rsidP="00C03E9D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val="uk-UA"/>
        </w:rPr>
      </w:pPr>
      <w:r w:rsidRPr="00C03E9D">
        <w:rPr>
          <w:rFonts w:ascii="Times New Roman" w:eastAsia="Times New Roman" w:hAnsi="Times New Roman" w:cs="Times New Roman"/>
          <w:szCs w:val="20"/>
          <w:lang w:val="uk-UA"/>
        </w:rPr>
        <w:t>ПРН10. Уміння (УМ)</w:t>
      </w:r>
      <w:r w:rsidR="00DA6807">
        <w:rPr>
          <w:rFonts w:ascii="Times New Roman" w:eastAsia="Times New Roman" w:hAnsi="Times New Roman" w:cs="Times New Roman"/>
          <w:szCs w:val="20"/>
          <w:lang w:val="uk-UA"/>
        </w:rPr>
        <w:t>.</w:t>
      </w:r>
      <w:r w:rsidRPr="00C03E9D">
        <w:rPr>
          <w:rFonts w:ascii="Times New Roman" w:eastAsia="Times New Roman" w:hAnsi="Times New Roman" w:cs="Times New Roman"/>
          <w:szCs w:val="20"/>
          <w:lang w:val="uk-UA"/>
        </w:rPr>
        <w:t xml:space="preserve"> Організовувати систему роботи щодо формування духовно-культурних цінностей у здобувачів вищої освіти; </w:t>
      </w:r>
    </w:p>
    <w:p w14:paraId="6B69F41B" w14:textId="77777777" w:rsidR="00C03E9D" w:rsidRPr="00C03E9D" w:rsidRDefault="00DA6807" w:rsidP="00C03E9D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val="uk-UA"/>
        </w:rPr>
      </w:pPr>
      <w:r>
        <w:rPr>
          <w:rFonts w:ascii="Times New Roman" w:eastAsia="Times New Roman" w:hAnsi="Times New Roman" w:cs="Times New Roman"/>
          <w:szCs w:val="20"/>
          <w:lang w:val="uk-UA"/>
        </w:rPr>
        <w:t>ПРН11. </w:t>
      </w:r>
      <w:r w:rsidR="00C03E9D" w:rsidRPr="00C03E9D">
        <w:rPr>
          <w:rFonts w:ascii="Times New Roman" w:eastAsia="Times New Roman" w:hAnsi="Times New Roman" w:cs="Times New Roman"/>
          <w:szCs w:val="20"/>
          <w:lang w:val="uk-UA"/>
        </w:rPr>
        <w:t>Автономія і відповідальність (</w:t>
      </w:r>
      <w:proofErr w:type="spellStart"/>
      <w:r w:rsidR="00C03E9D" w:rsidRPr="00C03E9D">
        <w:rPr>
          <w:rFonts w:ascii="Times New Roman" w:eastAsia="Times New Roman" w:hAnsi="Times New Roman" w:cs="Times New Roman"/>
          <w:szCs w:val="20"/>
          <w:lang w:val="uk-UA"/>
        </w:rPr>
        <w:t>АіВ</w:t>
      </w:r>
      <w:proofErr w:type="spellEnd"/>
      <w:r w:rsidR="00C03E9D" w:rsidRPr="00C03E9D">
        <w:rPr>
          <w:rFonts w:ascii="Times New Roman" w:eastAsia="Times New Roman" w:hAnsi="Times New Roman" w:cs="Times New Roman"/>
          <w:szCs w:val="20"/>
          <w:lang w:val="uk-UA"/>
        </w:rPr>
        <w:t>)</w:t>
      </w:r>
      <w:r>
        <w:rPr>
          <w:rFonts w:ascii="Times New Roman" w:eastAsia="Times New Roman" w:hAnsi="Times New Roman" w:cs="Times New Roman"/>
          <w:szCs w:val="20"/>
          <w:lang w:val="uk-UA"/>
        </w:rPr>
        <w:t>.</w:t>
      </w:r>
      <w:r w:rsidR="00C03E9D" w:rsidRPr="00C03E9D">
        <w:rPr>
          <w:rFonts w:ascii="Times New Roman" w:eastAsia="Times New Roman" w:hAnsi="Times New Roman" w:cs="Times New Roman"/>
          <w:szCs w:val="20"/>
          <w:lang w:val="uk-UA"/>
        </w:rPr>
        <w:t xml:space="preserve"> Визначати індивідуальну освітню траєкторію особистісного зростання та професійного становлення майбутнього фахівця;</w:t>
      </w:r>
    </w:p>
    <w:p w14:paraId="5AC6A9F1" w14:textId="77777777" w:rsidR="00C03E9D" w:rsidRPr="00C03E9D" w:rsidRDefault="00DA6807" w:rsidP="00C03E9D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val="uk-UA"/>
        </w:rPr>
      </w:pPr>
      <w:r>
        <w:rPr>
          <w:rFonts w:ascii="Times New Roman" w:eastAsia="Times New Roman" w:hAnsi="Times New Roman" w:cs="Times New Roman"/>
          <w:szCs w:val="20"/>
          <w:lang w:val="uk-UA"/>
        </w:rPr>
        <w:t>ПРН12. </w:t>
      </w:r>
      <w:r w:rsidR="00C03E9D" w:rsidRPr="00C03E9D">
        <w:rPr>
          <w:rFonts w:ascii="Times New Roman" w:eastAsia="Times New Roman" w:hAnsi="Times New Roman" w:cs="Times New Roman"/>
          <w:szCs w:val="20"/>
          <w:lang w:val="uk-UA"/>
        </w:rPr>
        <w:t>Уміння (УМ)</w:t>
      </w:r>
      <w:r>
        <w:rPr>
          <w:rFonts w:ascii="Times New Roman" w:eastAsia="Times New Roman" w:hAnsi="Times New Roman" w:cs="Times New Roman"/>
          <w:szCs w:val="20"/>
          <w:lang w:val="uk-UA"/>
        </w:rPr>
        <w:t>.</w:t>
      </w:r>
      <w:r w:rsidR="00C03E9D" w:rsidRPr="00C03E9D">
        <w:rPr>
          <w:rFonts w:ascii="Times New Roman" w:eastAsia="Times New Roman" w:hAnsi="Times New Roman" w:cs="Times New Roman"/>
          <w:szCs w:val="20"/>
          <w:lang w:val="uk-UA"/>
        </w:rPr>
        <w:t xml:space="preserve"> Організовувати освітній процес у вищій школі на засадах аксіологічного, антропологічного, культурологічного, синергетичного, особистісно-діяльнісного, </w:t>
      </w:r>
      <w:proofErr w:type="spellStart"/>
      <w:r w:rsidR="00C03E9D" w:rsidRPr="00C03E9D">
        <w:rPr>
          <w:rFonts w:ascii="Times New Roman" w:eastAsia="Times New Roman" w:hAnsi="Times New Roman" w:cs="Times New Roman"/>
          <w:szCs w:val="20"/>
          <w:lang w:val="uk-UA"/>
        </w:rPr>
        <w:lastRenderedPageBreak/>
        <w:t>компетентнісного</w:t>
      </w:r>
      <w:proofErr w:type="spellEnd"/>
      <w:r w:rsidR="00C03E9D" w:rsidRPr="00C03E9D">
        <w:rPr>
          <w:rFonts w:ascii="Times New Roman" w:eastAsia="Times New Roman" w:hAnsi="Times New Roman" w:cs="Times New Roman"/>
          <w:szCs w:val="20"/>
          <w:lang w:val="uk-UA"/>
        </w:rPr>
        <w:t xml:space="preserve">, феноменологічного, </w:t>
      </w:r>
      <w:proofErr w:type="spellStart"/>
      <w:r w:rsidR="00C03E9D" w:rsidRPr="00C03E9D">
        <w:rPr>
          <w:rFonts w:ascii="Times New Roman" w:eastAsia="Times New Roman" w:hAnsi="Times New Roman" w:cs="Times New Roman"/>
          <w:szCs w:val="20"/>
          <w:lang w:val="uk-UA"/>
        </w:rPr>
        <w:t>герменевтичного</w:t>
      </w:r>
      <w:proofErr w:type="spellEnd"/>
      <w:r w:rsidR="00C03E9D" w:rsidRPr="00C03E9D">
        <w:rPr>
          <w:rFonts w:ascii="Times New Roman" w:eastAsia="Times New Roman" w:hAnsi="Times New Roman" w:cs="Times New Roman"/>
          <w:szCs w:val="20"/>
          <w:lang w:val="uk-UA"/>
        </w:rPr>
        <w:t xml:space="preserve">, </w:t>
      </w:r>
      <w:proofErr w:type="spellStart"/>
      <w:r w:rsidR="00C03E9D" w:rsidRPr="00C03E9D">
        <w:rPr>
          <w:rFonts w:ascii="Times New Roman" w:eastAsia="Times New Roman" w:hAnsi="Times New Roman" w:cs="Times New Roman"/>
          <w:szCs w:val="20"/>
          <w:lang w:val="uk-UA"/>
        </w:rPr>
        <w:t>акмеологічного</w:t>
      </w:r>
      <w:proofErr w:type="spellEnd"/>
      <w:r w:rsidR="00C03E9D" w:rsidRPr="00C03E9D">
        <w:rPr>
          <w:rFonts w:ascii="Times New Roman" w:eastAsia="Times New Roman" w:hAnsi="Times New Roman" w:cs="Times New Roman"/>
          <w:szCs w:val="20"/>
          <w:lang w:val="uk-UA"/>
        </w:rPr>
        <w:t xml:space="preserve"> підходів у контексті ідей гуманізації, демократизації, гуманітаризації, плюралізму і варіативності виховних практик;</w:t>
      </w:r>
    </w:p>
    <w:p w14:paraId="12725F64" w14:textId="77777777" w:rsidR="00C03E9D" w:rsidRPr="00C03E9D" w:rsidRDefault="00C03E9D" w:rsidP="00C03E9D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val="uk-UA"/>
        </w:rPr>
      </w:pPr>
      <w:r w:rsidRPr="00C03E9D">
        <w:rPr>
          <w:rFonts w:ascii="Times New Roman" w:eastAsia="Times New Roman" w:hAnsi="Times New Roman" w:cs="Times New Roman"/>
          <w:szCs w:val="20"/>
          <w:lang w:val="uk-UA"/>
        </w:rPr>
        <w:t>ПРН13. Уміння (УМ)</w:t>
      </w:r>
      <w:r w:rsidR="00DA6807">
        <w:rPr>
          <w:rFonts w:ascii="Times New Roman" w:eastAsia="Times New Roman" w:hAnsi="Times New Roman" w:cs="Times New Roman"/>
          <w:szCs w:val="20"/>
          <w:lang w:val="uk-UA"/>
        </w:rPr>
        <w:t>.</w:t>
      </w:r>
      <w:r w:rsidRPr="00C03E9D">
        <w:rPr>
          <w:rFonts w:ascii="Times New Roman" w:eastAsia="Times New Roman" w:hAnsi="Times New Roman" w:cs="Times New Roman"/>
          <w:szCs w:val="20"/>
          <w:lang w:val="uk-UA"/>
        </w:rPr>
        <w:t xml:space="preserve"> Використовувати потенціал креативності в генеруванні педагогічних ідей та досягненні наукових цілей;</w:t>
      </w:r>
    </w:p>
    <w:p w14:paraId="48C234D4" w14:textId="77777777" w:rsidR="00C03E9D" w:rsidRPr="00C03E9D" w:rsidRDefault="00C03E9D" w:rsidP="00C03E9D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val="uk-UA"/>
        </w:rPr>
      </w:pPr>
      <w:r w:rsidRPr="00C03E9D">
        <w:rPr>
          <w:rFonts w:ascii="Times New Roman" w:eastAsia="Times New Roman" w:hAnsi="Times New Roman" w:cs="Times New Roman"/>
          <w:szCs w:val="20"/>
          <w:lang w:val="uk-UA"/>
        </w:rPr>
        <w:t>ПРН15. Уміння (УМ)</w:t>
      </w:r>
      <w:r w:rsidR="00DA6807">
        <w:rPr>
          <w:rFonts w:ascii="Times New Roman" w:eastAsia="Times New Roman" w:hAnsi="Times New Roman" w:cs="Times New Roman"/>
          <w:szCs w:val="20"/>
          <w:lang w:val="uk-UA"/>
        </w:rPr>
        <w:t>.</w:t>
      </w:r>
      <w:r w:rsidRPr="00C03E9D">
        <w:rPr>
          <w:rFonts w:ascii="Times New Roman" w:eastAsia="Times New Roman" w:hAnsi="Times New Roman" w:cs="Times New Roman"/>
          <w:szCs w:val="20"/>
          <w:lang w:val="uk-UA"/>
        </w:rPr>
        <w:t xml:space="preserve">   Інтегрувати знання та розв’язувати складні задачі у широких або </w:t>
      </w:r>
      <w:proofErr w:type="spellStart"/>
      <w:r w:rsidRPr="00C03E9D">
        <w:rPr>
          <w:rFonts w:ascii="Times New Roman" w:eastAsia="Times New Roman" w:hAnsi="Times New Roman" w:cs="Times New Roman"/>
          <w:szCs w:val="20"/>
          <w:lang w:val="uk-UA"/>
        </w:rPr>
        <w:t>мультидисциплінарних</w:t>
      </w:r>
      <w:proofErr w:type="spellEnd"/>
      <w:r w:rsidRPr="00C03E9D">
        <w:rPr>
          <w:rFonts w:ascii="Times New Roman" w:eastAsia="Times New Roman" w:hAnsi="Times New Roman" w:cs="Times New Roman"/>
          <w:szCs w:val="20"/>
          <w:lang w:val="uk-UA"/>
        </w:rPr>
        <w:t xml:space="preserve"> контекстах;</w:t>
      </w:r>
    </w:p>
    <w:p w14:paraId="5D717704" w14:textId="77777777" w:rsidR="00C03E9D" w:rsidRPr="00C03E9D" w:rsidRDefault="00C03E9D" w:rsidP="00C03E9D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val="uk-UA"/>
        </w:rPr>
      </w:pPr>
      <w:r w:rsidRPr="00C03E9D">
        <w:rPr>
          <w:rFonts w:ascii="Times New Roman" w:eastAsia="Times New Roman" w:hAnsi="Times New Roman" w:cs="Times New Roman"/>
          <w:szCs w:val="20"/>
          <w:lang w:val="uk-UA"/>
        </w:rPr>
        <w:t>ПРН16. Уміння (УМ)</w:t>
      </w:r>
      <w:r w:rsidR="00DA6807">
        <w:rPr>
          <w:rFonts w:ascii="Times New Roman" w:eastAsia="Times New Roman" w:hAnsi="Times New Roman" w:cs="Times New Roman"/>
          <w:szCs w:val="20"/>
          <w:lang w:val="uk-UA"/>
        </w:rPr>
        <w:t>.</w:t>
      </w:r>
      <w:r w:rsidRPr="00C03E9D">
        <w:rPr>
          <w:rFonts w:ascii="Times New Roman" w:eastAsia="Times New Roman" w:hAnsi="Times New Roman" w:cs="Times New Roman"/>
          <w:szCs w:val="20"/>
          <w:lang w:val="uk-UA"/>
        </w:rPr>
        <w:t xml:space="preserve"> Розробляти і застосовувати засоби діагностики академічних досягнень здобувачів вищої освіти;</w:t>
      </w:r>
    </w:p>
    <w:p w14:paraId="64EFB1A9" w14:textId="77777777" w:rsidR="00FD393E" w:rsidRPr="00FD393E" w:rsidRDefault="00C03E9D" w:rsidP="00C03E9D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val="uk-UA"/>
        </w:rPr>
      </w:pPr>
      <w:r w:rsidRPr="00C03E9D">
        <w:rPr>
          <w:rFonts w:ascii="Times New Roman" w:eastAsia="Times New Roman" w:hAnsi="Times New Roman" w:cs="Times New Roman"/>
          <w:szCs w:val="20"/>
          <w:lang w:val="uk-UA"/>
        </w:rPr>
        <w:t>ПРН20. Автономія і відповідальність (</w:t>
      </w:r>
      <w:proofErr w:type="spellStart"/>
      <w:r w:rsidRPr="00C03E9D">
        <w:rPr>
          <w:rFonts w:ascii="Times New Roman" w:eastAsia="Times New Roman" w:hAnsi="Times New Roman" w:cs="Times New Roman"/>
          <w:szCs w:val="20"/>
          <w:lang w:val="uk-UA"/>
        </w:rPr>
        <w:t>АіВ</w:t>
      </w:r>
      <w:proofErr w:type="spellEnd"/>
      <w:r w:rsidRPr="00C03E9D">
        <w:rPr>
          <w:rFonts w:ascii="Times New Roman" w:eastAsia="Times New Roman" w:hAnsi="Times New Roman" w:cs="Times New Roman"/>
          <w:szCs w:val="20"/>
          <w:lang w:val="uk-UA"/>
        </w:rPr>
        <w:t>)</w:t>
      </w:r>
      <w:r w:rsidR="00DA6807">
        <w:rPr>
          <w:rFonts w:ascii="Times New Roman" w:eastAsia="Times New Roman" w:hAnsi="Times New Roman" w:cs="Times New Roman"/>
          <w:szCs w:val="20"/>
          <w:lang w:val="uk-UA"/>
        </w:rPr>
        <w:t>.</w:t>
      </w:r>
      <w:r w:rsidRPr="00C03E9D">
        <w:rPr>
          <w:rFonts w:ascii="Times New Roman" w:eastAsia="Times New Roman" w:hAnsi="Times New Roman" w:cs="Times New Roman"/>
          <w:szCs w:val="20"/>
          <w:lang w:val="uk-UA"/>
        </w:rPr>
        <w:t xml:space="preserve"> Навчатись з високим рівнем автономності та самостійності протягом життя;</w:t>
      </w:r>
    </w:p>
    <w:p w14:paraId="5A7F9F19" w14:textId="77777777" w:rsidR="00FD393E" w:rsidRPr="00FD393E" w:rsidRDefault="00FD393E" w:rsidP="00FD393E">
      <w:pPr>
        <w:spacing w:after="0"/>
        <w:ind w:left="3119" w:hanging="311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FD393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Структура курсу</w:t>
      </w:r>
    </w:p>
    <w:p w14:paraId="6D0761D7" w14:textId="77777777" w:rsidR="00FD393E" w:rsidRPr="00FD393E" w:rsidRDefault="00FD393E" w:rsidP="00FD39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tbl>
      <w:tblPr>
        <w:tblW w:w="9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"/>
        <w:gridCol w:w="2517"/>
        <w:gridCol w:w="26"/>
        <w:gridCol w:w="1148"/>
        <w:gridCol w:w="3794"/>
        <w:gridCol w:w="21"/>
        <w:gridCol w:w="1986"/>
      </w:tblGrid>
      <w:tr w:rsidR="00FD393E" w:rsidRPr="00DA6807" w14:paraId="1FDEE5DE" w14:textId="77777777" w:rsidTr="00DB1AC3">
        <w:trPr>
          <w:trHeight w:val="153"/>
          <w:tblHeader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1FF"/>
            <w:vAlign w:val="center"/>
            <w:hideMark/>
          </w:tcPr>
          <w:p w14:paraId="4F415430" w14:textId="77777777" w:rsidR="00FD393E" w:rsidRPr="00FD393E" w:rsidRDefault="00FD393E" w:rsidP="00FD39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FD393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№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1FF"/>
            <w:vAlign w:val="center"/>
            <w:hideMark/>
          </w:tcPr>
          <w:p w14:paraId="1847A29C" w14:textId="77777777" w:rsidR="00FD393E" w:rsidRPr="00FD393E" w:rsidRDefault="00FD393E" w:rsidP="00FD39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FD393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Тема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1FF"/>
            <w:vAlign w:val="center"/>
            <w:hideMark/>
          </w:tcPr>
          <w:p w14:paraId="0F36071A" w14:textId="77777777" w:rsidR="00FD393E" w:rsidRPr="00FD393E" w:rsidRDefault="00FD393E" w:rsidP="00FD39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FD393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Години (Л/ПЗ)</w:t>
            </w:r>
          </w:p>
        </w:tc>
        <w:tc>
          <w:tcPr>
            <w:tcW w:w="3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1FF"/>
            <w:vAlign w:val="center"/>
            <w:hideMark/>
          </w:tcPr>
          <w:p w14:paraId="26BB2E6A" w14:textId="77777777" w:rsidR="00FD393E" w:rsidRPr="00FD393E" w:rsidRDefault="00FD393E" w:rsidP="00FD39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FD393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Стислий зміст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1FF"/>
            <w:vAlign w:val="center"/>
            <w:hideMark/>
          </w:tcPr>
          <w:p w14:paraId="75F0544C" w14:textId="77777777" w:rsidR="00FD393E" w:rsidRPr="00FD393E" w:rsidRDefault="00FD393E" w:rsidP="00FD39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FD393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Інструменти і завдання</w:t>
            </w:r>
          </w:p>
        </w:tc>
      </w:tr>
      <w:tr w:rsidR="00FD393E" w:rsidRPr="007174F9" w14:paraId="23385221" w14:textId="77777777" w:rsidTr="00DB1AC3">
        <w:trPr>
          <w:trHeight w:val="153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52BAC" w14:textId="77777777" w:rsidR="00FD393E" w:rsidRPr="00FD393E" w:rsidRDefault="00FD393E" w:rsidP="00FD393E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93DE6" w14:textId="77777777" w:rsidR="00FD393E" w:rsidRPr="00D37D88" w:rsidRDefault="007174F9" w:rsidP="00FD393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D37D88">
              <w:rPr>
                <w:rFonts w:ascii="Times New Roman" w:eastAsia="Times New Roman" w:hAnsi="Times New Roman" w:cs="Times New Roman"/>
                <w:lang w:val="uk-UA"/>
              </w:rPr>
              <w:t>Специфіка і культура педагогічного спілкування як взаємодії</w:t>
            </w:r>
          </w:p>
          <w:p w14:paraId="03988749" w14:textId="77777777" w:rsidR="00FD393E" w:rsidRPr="00D37D88" w:rsidRDefault="00FD393E" w:rsidP="00FD393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AB01F" w14:textId="77777777" w:rsidR="00FD393E" w:rsidRPr="00D37D88" w:rsidRDefault="007174F9" w:rsidP="00F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D37D88">
              <w:rPr>
                <w:rFonts w:ascii="Times New Roman" w:eastAsia="Times New Roman" w:hAnsi="Times New Roman" w:cs="Times New Roman"/>
                <w:lang w:val="uk-UA"/>
              </w:rPr>
              <w:t>2/2</w:t>
            </w:r>
          </w:p>
        </w:tc>
        <w:tc>
          <w:tcPr>
            <w:tcW w:w="3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35C5F" w14:textId="77777777" w:rsidR="007174F9" w:rsidRPr="00D37D88" w:rsidRDefault="007174F9" w:rsidP="00C1066F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D37D88">
              <w:rPr>
                <w:rFonts w:ascii="Times New Roman" w:eastAsia="Times New Roman" w:hAnsi="Times New Roman" w:cs="Times New Roman"/>
                <w:lang w:val="uk-UA"/>
              </w:rPr>
              <w:t xml:space="preserve">Спілкування як моральна цінність і взаємодія. </w:t>
            </w:r>
          </w:p>
          <w:p w14:paraId="5C4B6A72" w14:textId="77777777" w:rsidR="007174F9" w:rsidRPr="00D37D88" w:rsidRDefault="007174F9" w:rsidP="00C1066F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D37D88">
              <w:rPr>
                <w:rFonts w:ascii="Times New Roman" w:eastAsia="Times New Roman" w:hAnsi="Times New Roman" w:cs="Times New Roman"/>
                <w:lang w:val="uk-UA"/>
              </w:rPr>
              <w:t>Сутність спілкування і культури спілкування.</w:t>
            </w:r>
          </w:p>
          <w:p w14:paraId="543F919F" w14:textId="77777777" w:rsidR="007174F9" w:rsidRPr="00D37D88" w:rsidRDefault="007174F9" w:rsidP="00C1066F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D37D88">
              <w:rPr>
                <w:rFonts w:ascii="Times New Roman" w:eastAsia="Times New Roman" w:hAnsi="Times New Roman" w:cs="Times New Roman"/>
                <w:lang w:val="uk-UA"/>
              </w:rPr>
              <w:t xml:space="preserve">Моральна </w:t>
            </w:r>
            <w:proofErr w:type="spellStart"/>
            <w:r w:rsidRPr="00D37D88">
              <w:rPr>
                <w:rFonts w:ascii="Times New Roman" w:eastAsia="Times New Roman" w:hAnsi="Times New Roman" w:cs="Times New Roman"/>
                <w:lang w:val="uk-UA"/>
              </w:rPr>
              <w:t>протокультура</w:t>
            </w:r>
            <w:proofErr w:type="spellEnd"/>
            <w:r w:rsidRPr="00D37D88">
              <w:rPr>
                <w:rFonts w:ascii="Times New Roman" w:eastAsia="Times New Roman" w:hAnsi="Times New Roman" w:cs="Times New Roman"/>
                <w:lang w:val="uk-UA"/>
              </w:rPr>
              <w:t xml:space="preserve"> і «дефекти»</w:t>
            </w:r>
            <w:r w:rsidR="00C1066F" w:rsidRPr="00D37D88">
              <w:rPr>
                <w:rFonts w:ascii="Times New Roman" w:eastAsia="Times New Roman" w:hAnsi="Times New Roman" w:cs="Times New Roman"/>
                <w:lang w:val="uk-UA"/>
              </w:rPr>
              <w:t xml:space="preserve"> спілкування</w:t>
            </w:r>
            <w:r w:rsidRPr="00D37D88">
              <w:rPr>
                <w:rFonts w:ascii="Times New Roman" w:eastAsia="Times New Roman" w:hAnsi="Times New Roman" w:cs="Times New Roman"/>
                <w:lang w:val="uk-UA"/>
              </w:rPr>
              <w:t>.</w:t>
            </w:r>
          </w:p>
          <w:p w14:paraId="25C2646B" w14:textId="77777777" w:rsidR="00DB1AC3" w:rsidRPr="00D37D88" w:rsidRDefault="00DB1AC3" w:rsidP="00C1066F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D37D88">
              <w:rPr>
                <w:rFonts w:ascii="Times New Roman" w:eastAsia="Times New Roman" w:hAnsi="Times New Roman" w:cs="Times New Roman"/>
                <w:lang w:val="uk-UA"/>
              </w:rPr>
              <w:t>Суб’єкти навчального процесу.</w:t>
            </w:r>
          </w:p>
          <w:p w14:paraId="2D9326AD" w14:textId="77777777" w:rsidR="00C1066F" w:rsidRPr="00D37D88" w:rsidRDefault="007174F9" w:rsidP="00C1066F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D37D88">
              <w:rPr>
                <w:rFonts w:ascii="Times New Roman" w:eastAsia="Times New Roman" w:hAnsi="Times New Roman" w:cs="Times New Roman"/>
                <w:lang w:val="uk-UA"/>
              </w:rPr>
              <w:t>Поняття «педагогічне с</w:t>
            </w:r>
            <w:r w:rsidR="00C1066F" w:rsidRPr="00D37D88">
              <w:rPr>
                <w:rFonts w:ascii="Times New Roman" w:eastAsia="Times New Roman" w:hAnsi="Times New Roman" w:cs="Times New Roman"/>
                <w:lang w:val="uk-UA"/>
              </w:rPr>
              <w:t>пілкування» і види спілкування.</w:t>
            </w:r>
          </w:p>
          <w:p w14:paraId="013F9178" w14:textId="77777777" w:rsidR="00FD393E" w:rsidRDefault="007174F9" w:rsidP="00D37D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D37D88">
              <w:rPr>
                <w:rFonts w:ascii="Times New Roman" w:eastAsia="Times New Roman" w:hAnsi="Times New Roman" w:cs="Times New Roman"/>
                <w:lang w:val="uk-UA"/>
              </w:rPr>
              <w:t>Функції педагогічного спілкування</w:t>
            </w:r>
            <w:r w:rsidR="00C1066F" w:rsidRPr="00D37D88">
              <w:rPr>
                <w:rFonts w:ascii="Times New Roman" w:eastAsia="Times New Roman" w:hAnsi="Times New Roman" w:cs="Times New Roman"/>
                <w:lang w:val="uk-UA"/>
              </w:rPr>
              <w:t xml:space="preserve"> як суб’єктної взаємодії</w:t>
            </w:r>
            <w:r w:rsidRPr="00D37D88">
              <w:rPr>
                <w:rFonts w:ascii="Times New Roman" w:eastAsia="Times New Roman" w:hAnsi="Times New Roman" w:cs="Times New Roman"/>
                <w:lang w:val="uk-UA"/>
              </w:rPr>
              <w:t>.</w:t>
            </w:r>
          </w:p>
          <w:p w14:paraId="7EBC5B2B" w14:textId="77777777" w:rsidR="00D37D88" w:rsidRPr="00D37D88" w:rsidRDefault="00D37D88" w:rsidP="00D37D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271C4" w14:textId="77777777" w:rsidR="0022588D" w:rsidRPr="00D37D88" w:rsidRDefault="0022588D" w:rsidP="0022588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D37D88">
              <w:rPr>
                <w:rFonts w:ascii="Times New Roman" w:eastAsia="Times New Roman" w:hAnsi="Times New Roman" w:cs="Times New Roman"/>
                <w:lang w:val="uk-UA"/>
              </w:rPr>
              <w:t xml:space="preserve">Опорний план-конспект; складання словника </w:t>
            </w:r>
          </w:p>
          <w:p w14:paraId="47D335DC" w14:textId="77777777" w:rsidR="0022588D" w:rsidRPr="00D37D88" w:rsidRDefault="0022588D" w:rsidP="0022588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D37D88">
              <w:rPr>
                <w:rFonts w:ascii="Times New Roman" w:eastAsia="Times New Roman" w:hAnsi="Times New Roman" w:cs="Times New Roman"/>
                <w:lang w:val="uk-UA"/>
              </w:rPr>
              <w:t>основних понять.</w:t>
            </w:r>
          </w:p>
          <w:p w14:paraId="0CC6019B" w14:textId="77777777" w:rsidR="00FD393E" w:rsidRPr="00D37D88" w:rsidRDefault="0022588D" w:rsidP="0022588D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val="uk-UA"/>
              </w:rPr>
            </w:pPr>
            <w:r w:rsidRPr="00D37D88">
              <w:rPr>
                <w:rFonts w:ascii="Times New Roman" w:eastAsia="Times New Roman" w:hAnsi="Times New Roman" w:cs="Times New Roman"/>
                <w:lang w:val="uk-UA"/>
              </w:rPr>
              <w:t>Обговорення основних питань, виконання творчих завдань.</w:t>
            </w:r>
          </w:p>
        </w:tc>
      </w:tr>
      <w:tr w:rsidR="0022588D" w:rsidRPr="006B2274" w14:paraId="69F1F839" w14:textId="77777777" w:rsidTr="00DB1AC3">
        <w:trPr>
          <w:trHeight w:val="153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38605" w14:textId="77777777" w:rsidR="0022588D" w:rsidRPr="00FD393E" w:rsidRDefault="0022588D" w:rsidP="00FD393E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932F9" w14:textId="77777777" w:rsidR="0022588D" w:rsidRPr="00D37D88" w:rsidRDefault="0022588D" w:rsidP="00C1066F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D37D88">
              <w:rPr>
                <w:rFonts w:ascii="Times New Roman" w:eastAsia="Times New Roman" w:hAnsi="Times New Roman" w:cs="Times New Roman"/>
                <w:lang w:val="uk-UA"/>
              </w:rPr>
              <w:t>Структура і стиль професійно-педагогічного спілкування як взаємодії</w:t>
            </w:r>
          </w:p>
          <w:p w14:paraId="53956D65" w14:textId="77777777" w:rsidR="0022588D" w:rsidRPr="00D37D88" w:rsidRDefault="0022588D" w:rsidP="00C1066F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2692AE1C" w14:textId="77777777" w:rsidR="0022588D" w:rsidRPr="00D37D88" w:rsidRDefault="0022588D" w:rsidP="00C1066F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642E29A8" w14:textId="77777777" w:rsidR="0022588D" w:rsidRPr="00D37D88" w:rsidRDefault="0022588D" w:rsidP="00C1066F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D37D88">
              <w:rPr>
                <w:rFonts w:ascii="Times New Roman" w:eastAsia="Times New Roman" w:hAnsi="Times New Roman" w:cs="Times New Roman"/>
                <w:lang w:val="uk-UA"/>
              </w:rPr>
              <w:tab/>
            </w:r>
          </w:p>
          <w:p w14:paraId="5A0108CB" w14:textId="77777777" w:rsidR="0022588D" w:rsidRPr="00D37D88" w:rsidRDefault="0022588D" w:rsidP="00C1066F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B29C3" w14:textId="77777777" w:rsidR="0022588D" w:rsidRPr="00D37D88" w:rsidRDefault="0022588D" w:rsidP="00F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D37D88">
              <w:rPr>
                <w:rFonts w:ascii="Times New Roman" w:eastAsia="Times New Roman" w:hAnsi="Times New Roman" w:cs="Times New Roman"/>
                <w:lang w:val="uk-UA"/>
              </w:rPr>
              <w:t>2/2</w:t>
            </w:r>
          </w:p>
        </w:tc>
        <w:tc>
          <w:tcPr>
            <w:tcW w:w="3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E0BC2" w14:textId="77777777" w:rsidR="0022588D" w:rsidRPr="00D37D88" w:rsidRDefault="0022588D" w:rsidP="00C1066F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D37D88">
              <w:rPr>
                <w:rFonts w:ascii="Times New Roman" w:eastAsia="Times New Roman" w:hAnsi="Times New Roman" w:cs="Times New Roman"/>
                <w:lang w:val="uk-UA"/>
              </w:rPr>
              <w:t>Структура педагогічного спілкування.</w:t>
            </w:r>
          </w:p>
          <w:p w14:paraId="2655FD4D" w14:textId="77777777" w:rsidR="0022588D" w:rsidRPr="00D37D88" w:rsidRDefault="0022588D" w:rsidP="00C1066F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D37D88">
              <w:rPr>
                <w:rFonts w:ascii="Times New Roman" w:eastAsia="Times New Roman" w:hAnsi="Times New Roman" w:cs="Times New Roman"/>
                <w:lang w:val="uk-UA"/>
              </w:rPr>
              <w:t>«Бар'єри» педагогічної взаємодії.</w:t>
            </w:r>
          </w:p>
          <w:p w14:paraId="4BE3350F" w14:textId="77777777" w:rsidR="0022588D" w:rsidRPr="00D37D88" w:rsidRDefault="0022588D" w:rsidP="00C1066F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D37D88">
              <w:rPr>
                <w:rFonts w:ascii="Times New Roman" w:eastAsia="Times New Roman" w:hAnsi="Times New Roman" w:cs="Times New Roman"/>
                <w:lang w:val="uk-UA"/>
              </w:rPr>
              <w:t>Стилі педагогічного спілкування.</w:t>
            </w:r>
          </w:p>
          <w:p w14:paraId="6677623B" w14:textId="77777777" w:rsidR="0022588D" w:rsidRPr="00D37D88" w:rsidRDefault="0022588D" w:rsidP="005C7982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D37D88">
              <w:rPr>
                <w:rFonts w:ascii="Times New Roman" w:eastAsia="Times New Roman" w:hAnsi="Times New Roman" w:cs="Times New Roman"/>
                <w:lang w:val="uk-UA"/>
              </w:rPr>
              <w:t>Діалог і монолог в педагогічній взаємодії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04CD9" w14:textId="77777777" w:rsidR="0022588D" w:rsidRPr="00D37D88" w:rsidRDefault="0022588D" w:rsidP="00C264F2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D37D88">
              <w:rPr>
                <w:rFonts w:ascii="Times New Roman" w:eastAsia="Times New Roman" w:hAnsi="Times New Roman" w:cs="Times New Roman"/>
                <w:lang w:val="uk-UA"/>
              </w:rPr>
              <w:t xml:space="preserve">Опорний план-конспект; складання словника </w:t>
            </w:r>
          </w:p>
          <w:p w14:paraId="5F90EB62" w14:textId="77777777" w:rsidR="0022588D" w:rsidRPr="00D37D88" w:rsidRDefault="0022588D" w:rsidP="00C264F2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D37D88">
              <w:rPr>
                <w:rFonts w:ascii="Times New Roman" w:eastAsia="Times New Roman" w:hAnsi="Times New Roman" w:cs="Times New Roman"/>
                <w:lang w:val="uk-UA"/>
              </w:rPr>
              <w:t>основних понять.</w:t>
            </w:r>
          </w:p>
          <w:p w14:paraId="55A3048A" w14:textId="77777777" w:rsidR="0022588D" w:rsidRPr="00D37D88" w:rsidRDefault="0022588D" w:rsidP="00C264F2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val="uk-UA"/>
              </w:rPr>
            </w:pPr>
            <w:r w:rsidRPr="00D37D88">
              <w:rPr>
                <w:rFonts w:ascii="Times New Roman" w:eastAsia="Times New Roman" w:hAnsi="Times New Roman" w:cs="Times New Roman"/>
                <w:lang w:val="uk-UA"/>
              </w:rPr>
              <w:t>Обговорення основних питань, виконання творчих завдань.</w:t>
            </w:r>
          </w:p>
        </w:tc>
      </w:tr>
      <w:tr w:rsidR="0022588D" w:rsidRPr="00FD393E" w14:paraId="09473F6F" w14:textId="77777777" w:rsidTr="00D37D88">
        <w:trPr>
          <w:trHeight w:val="3302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C9799" w14:textId="77777777" w:rsidR="0022588D" w:rsidRPr="00FD393E" w:rsidRDefault="0022588D" w:rsidP="00FD393E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089D7" w14:textId="77777777" w:rsidR="0022588D" w:rsidRPr="00D37D88" w:rsidRDefault="0022588D" w:rsidP="005C7982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D37D88">
              <w:rPr>
                <w:rFonts w:ascii="Times New Roman" w:eastAsia="Times New Roman" w:hAnsi="Times New Roman" w:cs="Times New Roman"/>
                <w:lang w:val="uk-UA"/>
              </w:rPr>
              <w:t>Культура і техніка мовлення як мистецтво вербальної взаємодії суб’єктів навчального процесу</w:t>
            </w:r>
          </w:p>
          <w:p w14:paraId="2A150554" w14:textId="77777777" w:rsidR="0022588D" w:rsidRPr="00D37D88" w:rsidRDefault="0022588D" w:rsidP="00FD393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A3A9D" w14:textId="77777777" w:rsidR="0022588D" w:rsidRPr="00D37D88" w:rsidRDefault="0022588D" w:rsidP="00F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D37D88">
              <w:rPr>
                <w:rFonts w:ascii="Times New Roman" w:eastAsia="Times New Roman" w:hAnsi="Times New Roman" w:cs="Times New Roman"/>
                <w:lang w:val="uk-UA"/>
              </w:rPr>
              <w:t>2/2</w:t>
            </w:r>
          </w:p>
        </w:tc>
        <w:tc>
          <w:tcPr>
            <w:tcW w:w="3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75D60" w14:textId="77777777" w:rsidR="0022588D" w:rsidRPr="00D37D88" w:rsidRDefault="0022588D" w:rsidP="005C7982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D37D88">
              <w:rPr>
                <w:rFonts w:ascii="Times New Roman" w:eastAsia="Times New Roman" w:hAnsi="Times New Roman" w:cs="Times New Roman"/>
                <w:lang w:val="uk-UA"/>
              </w:rPr>
              <w:t>Мовна комунікація: структура і функції.</w:t>
            </w:r>
          </w:p>
          <w:p w14:paraId="1835D22B" w14:textId="77777777" w:rsidR="0022588D" w:rsidRPr="00D37D88" w:rsidRDefault="0022588D" w:rsidP="005C7982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D37D88">
              <w:rPr>
                <w:rFonts w:ascii="Times New Roman" w:eastAsia="Times New Roman" w:hAnsi="Times New Roman" w:cs="Times New Roman"/>
                <w:lang w:val="uk-UA"/>
              </w:rPr>
              <w:t>Культура мовлення як мистецтво вербальної взаємодії суб’єктів навчального процесу (правильність,</w:t>
            </w:r>
          </w:p>
          <w:p w14:paraId="63CC6821" w14:textId="77777777" w:rsidR="0022588D" w:rsidRPr="00D37D88" w:rsidRDefault="0022588D" w:rsidP="005C7982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D37D88">
              <w:rPr>
                <w:rFonts w:ascii="Times New Roman" w:eastAsia="Times New Roman" w:hAnsi="Times New Roman" w:cs="Times New Roman"/>
                <w:lang w:val="uk-UA"/>
              </w:rPr>
              <w:t>точність, лексичне багатство, виразність, образність, логічність, доступність, чистота мовлення).</w:t>
            </w:r>
          </w:p>
          <w:p w14:paraId="33C3A6C9" w14:textId="77777777" w:rsidR="0022588D" w:rsidRPr="00D37D88" w:rsidRDefault="0022588D" w:rsidP="005C7982">
            <w:p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D37D88">
              <w:rPr>
                <w:rFonts w:ascii="Times New Roman" w:eastAsia="Times New Roman" w:hAnsi="Times New Roman" w:cs="Times New Roman"/>
                <w:lang w:val="uk-UA"/>
              </w:rPr>
              <w:t xml:space="preserve">Техніка мовлення (дихання, </w:t>
            </w:r>
            <w:proofErr w:type="spellStart"/>
            <w:r w:rsidRPr="00D37D88">
              <w:rPr>
                <w:rFonts w:ascii="Times New Roman" w:eastAsia="Times New Roman" w:hAnsi="Times New Roman" w:cs="Times New Roman"/>
              </w:rPr>
              <w:t>громк</w:t>
            </w:r>
            <w:proofErr w:type="spellEnd"/>
            <w:r w:rsidRPr="00D37D88">
              <w:rPr>
                <w:rFonts w:ascii="Times New Roman" w:eastAsia="Times New Roman" w:hAnsi="Times New Roman" w:cs="Times New Roman"/>
                <w:lang w:val="uk-UA"/>
              </w:rPr>
              <w:t>і</w:t>
            </w:r>
            <w:proofErr w:type="spellStart"/>
            <w:r w:rsidRPr="00D37D88">
              <w:rPr>
                <w:rFonts w:ascii="Times New Roman" w:eastAsia="Times New Roman" w:hAnsi="Times New Roman" w:cs="Times New Roman"/>
              </w:rPr>
              <w:t>сть</w:t>
            </w:r>
            <w:proofErr w:type="spellEnd"/>
            <w:r w:rsidRPr="00D37D88">
              <w:rPr>
                <w:rFonts w:ascii="Times New Roman" w:eastAsia="Times New Roman" w:hAnsi="Times New Roman" w:cs="Times New Roman"/>
              </w:rPr>
              <w:t xml:space="preserve"> голос</w:t>
            </w:r>
            <w:r w:rsidRPr="00D37D88">
              <w:rPr>
                <w:rFonts w:ascii="Times New Roman" w:eastAsia="Times New Roman" w:hAnsi="Times New Roman" w:cs="Times New Roman"/>
                <w:lang w:val="uk-UA"/>
              </w:rPr>
              <w:t xml:space="preserve">у, </w:t>
            </w:r>
            <w:r w:rsidRPr="00D37D88">
              <w:rPr>
                <w:rFonts w:ascii="Times New Roman" w:eastAsia="Times New Roman" w:hAnsi="Times New Roman" w:cs="Times New Roman"/>
              </w:rPr>
              <w:t>б</w:t>
            </w:r>
            <w:r w:rsidRPr="00D37D88">
              <w:rPr>
                <w:rFonts w:ascii="Times New Roman" w:eastAsia="Times New Roman" w:hAnsi="Times New Roman" w:cs="Times New Roman"/>
                <w:lang w:val="uk-UA"/>
              </w:rPr>
              <w:t>а</w:t>
            </w:r>
            <w:proofErr w:type="spellStart"/>
            <w:r w:rsidRPr="00D37D88">
              <w:rPr>
                <w:rFonts w:ascii="Times New Roman" w:eastAsia="Times New Roman" w:hAnsi="Times New Roman" w:cs="Times New Roman"/>
              </w:rPr>
              <w:t>гатство</w:t>
            </w:r>
            <w:proofErr w:type="spellEnd"/>
            <w:r w:rsidRPr="00D37D88">
              <w:rPr>
                <w:rFonts w:ascii="Times New Roman" w:eastAsia="Times New Roman" w:hAnsi="Times New Roman" w:cs="Times New Roman"/>
              </w:rPr>
              <w:t xml:space="preserve"> </w:t>
            </w:r>
            <w:r w:rsidRPr="00D37D88">
              <w:rPr>
                <w:rFonts w:ascii="Times New Roman" w:eastAsia="Times New Roman" w:hAnsi="Times New Roman" w:cs="Times New Roman"/>
                <w:lang w:val="uk-UA"/>
              </w:rPr>
              <w:t>і</w:t>
            </w:r>
            <w:proofErr w:type="spellStart"/>
            <w:r w:rsidRPr="00D37D88">
              <w:rPr>
                <w:rFonts w:ascii="Times New Roman" w:eastAsia="Times New Roman" w:hAnsi="Times New Roman" w:cs="Times New Roman"/>
              </w:rPr>
              <w:t>нтонац</w:t>
            </w:r>
            <w:r w:rsidRPr="00D37D88">
              <w:rPr>
                <w:rFonts w:ascii="Times New Roman" w:eastAsia="Times New Roman" w:hAnsi="Times New Roman" w:cs="Times New Roman"/>
                <w:lang w:val="uk-UA"/>
              </w:rPr>
              <w:t>ії</w:t>
            </w:r>
            <w:proofErr w:type="spellEnd"/>
            <w:r w:rsidRPr="00D37D88">
              <w:rPr>
                <w:rFonts w:ascii="Times New Roman" w:eastAsia="Times New Roman" w:hAnsi="Times New Roman" w:cs="Times New Roman"/>
                <w:lang w:val="uk-UA"/>
              </w:rPr>
              <w:t>,</w:t>
            </w:r>
          </w:p>
          <w:p w14:paraId="73E23CF7" w14:textId="77777777" w:rsidR="0022588D" w:rsidRPr="00D37D88" w:rsidRDefault="0022588D" w:rsidP="00D37D88">
            <w:p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37D88">
              <w:rPr>
                <w:rFonts w:ascii="Times New Roman" w:eastAsia="Times New Roman" w:hAnsi="Times New Roman" w:cs="Times New Roman"/>
              </w:rPr>
              <w:t>сила голос</w:t>
            </w:r>
            <w:r w:rsidRPr="00D37D88">
              <w:rPr>
                <w:rFonts w:ascii="Times New Roman" w:eastAsia="Times New Roman" w:hAnsi="Times New Roman" w:cs="Times New Roman"/>
                <w:lang w:val="uk-UA"/>
              </w:rPr>
              <w:t xml:space="preserve">у, </w:t>
            </w:r>
            <w:proofErr w:type="spellStart"/>
            <w:r w:rsidRPr="00D37D88">
              <w:rPr>
                <w:rFonts w:ascii="Times New Roman" w:eastAsia="Times New Roman" w:hAnsi="Times New Roman" w:cs="Times New Roman"/>
              </w:rPr>
              <w:t>дикц</w:t>
            </w:r>
            <w:proofErr w:type="spellEnd"/>
            <w:r w:rsidRPr="00D37D88">
              <w:rPr>
                <w:rFonts w:ascii="Times New Roman" w:eastAsia="Times New Roman" w:hAnsi="Times New Roman" w:cs="Times New Roman"/>
                <w:lang w:val="uk-UA"/>
              </w:rPr>
              <w:t>і</w:t>
            </w:r>
            <w:r w:rsidRPr="00D37D88">
              <w:rPr>
                <w:rFonts w:ascii="Times New Roman" w:eastAsia="Times New Roman" w:hAnsi="Times New Roman" w:cs="Times New Roman"/>
              </w:rPr>
              <w:t>я</w:t>
            </w:r>
            <w:r w:rsidRPr="00D37D88">
              <w:rPr>
                <w:rFonts w:ascii="Times New Roman" w:eastAsia="Times New Roman" w:hAnsi="Times New Roman" w:cs="Times New Roman"/>
                <w:lang w:val="uk-UA"/>
              </w:rPr>
              <w:t xml:space="preserve">, </w:t>
            </w:r>
            <w:r w:rsidRPr="00D37D88">
              <w:rPr>
                <w:rFonts w:ascii="Times New Roman" w:eastAsia="Times New Roman" w:hAnsi="Times New Roman" w:cs="Times New Roman"/>
              </w:rPr>
              <w:t>темп</w:t>
            </w:r>
            <w:r w:rsidRPr="00D37D88">
              <w:rPr>
                <w:rFonts w:ascii="Times New Roman" w:eastAsia="Times New Roman" w:hAnsi="Times New Roman" w:cs="Times New Roman"/>
                <w:lang w:val="uk-UA"/>
              </w:rPr>
              <w:t xml:space="preserve">, </w:t>
            </w:r>
            <w:r w:rsidRPr="00D37D88">
              <w:rPr>
                <w:rFonts w:ascii="Times New Roman" w:eastAsia="Times New Roman" w:hAnsi="Times New Roman" w:cs="Times New Roman"/>
              </w:rPr>
              <w:t>ритм</w:t>
            </w:r>
            <w:r w:rsidRPr="00D37D88">
              <w:rPr>
                <w:rFonts w:ascii="Times New Roman" w:eastAsia="Times New Roman" w:hAnsi="Times New Roman" w:cs="Times New Roman"/>
                <w:lang w:val="uk-UA"/>
              </w:rPr>
              <w:t xml:space="preserve">, </w:t>
            </w:r>
            <w:proofErr w:type="spellStart"/>
            <w:r w:rsidRPr="00D37D88">
              <w:rPr>
                <w:rFonts w:ascii="Times New Roman" w:eastAsia="Times New Roman" w:hAnsi="Times New Roman" w:cs="Times New Roman"/>
              </w:rPr>
              <w:t>тональн</w:t>
            </w:r>
            <w:proofErr w:type="spellEnd"/>
            <w:r w:rsidRPr="00D37D88">
              <w:rPr>
                <w:rFonts w:ascii="Times New Roman" w:eastAsia="Times New Roman" w:hAnsi="Times New Roman" w:cs="Times New Roman"/>
                <w:lang w:val="uk-UA"/>
              </w:rPr>
              <w:t>і</w:t>
            </w:r>
            <w:proofErr w:type="spellStart"/>
            <w:r w:rsidRPr="00D37D88">
              <w:rPr>
                <w:rFonts w:ascii="Times New Roman" w:eastAsia="Times New Roman" w:hAnsi="Times New Roman" w:cs="Times New Roman"/>
              </w:rPr>
              <w:t>сть</w:t>
            </w:r>
            <w:proofErr w:type="spellEnd"/>
            <w:r w:rsidRPr="00D37D88">
              <w:rPr>
                <w:rFonts w:ascii="Times New Roman" w:eastAsia="Times New Roman" w:hAnsi="Times New Roman" w:cs="Times New Roman"/>
                <w:lang w:val="uk-UA"/>
              </w:rPr>
              <w:t xml:space="preserve">) і її значення у </w:t>
            </w:r>
            <w:proofErr w:type="spellStart"/>
            <w:r w:rsidRPr="00D37D88">
              <w:rPr>
                <w:rFonts w:ascii="Times New Roman" w:eastAsia="Times New Roman" w:hAnsi="Times New Roman" w:cs="Times New Roman"/>
                <w:lang w:val="uk-UA"/>
              </w:rPr>
              <w:t>взаємодіїї</w:t>
            </w:r>
            <w:proofErr w:type="spellEnd"/>
            <w:r w:rsidRPr="00D37D88">
              <w:rPr>
                <w:rFonts w:ascii="Times New Roman" w:eastAsia="Times New Roman" w:hAnsi="Times New Roman" w:cs="Times New Roman"/>
              </w:rPr>
              <w:t>.</w:t>
            </w:r>
          </w:p>
          <w:p w14:paraId="4949C8AA" w14:textId="77777777" w:rsidR="0022588D" w:rsidRPr="00D37D88" w:rsidRDefault="0022588D" w:rsidP="00FD393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40231" w14:textId="77777777" w:rsidR="0022588D" w:rsidRPr="00D37D88" w:rsidRDefault="0022588D" w:rsidP="00FD393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D37D88">
              <w:rPr>
                <w:rFonts w:ascii="Times New Roman" w:eastAsia="Times New Roman" w:hAnsi="Times New Roman" w:cs="Times New Roman"/>
                <w:lang w:val="uk-UA"/>
              </w:rPr>
              <w:t xml:space="preserve">Опорний план-конспект; складання словника </w:t>
            </w:r>
          </w:p>
          <w:p w14:paraId="64F4E2DF" w14:textId="77777777" w:rsidR="0022588D" w:rsidRPr="00D37D88" w:rsidRDefault="0022588D" w:rsidP="00FD393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D37D88">
              <w:rPr>
                <w:rFonts w:ascii="Times New Roman" w:eastAsia="Times New Roman" w:hAnsi="Times New Roman" w:cs="Times New Roman"/>
                <w:lang w:val="uk-UA"/>
              </w:rPr>
              <w:t>основних понять.</w:t>
            </w:r>
          </w:p>
          <w:p w14:paraId="21B07362" w14:textId="77777777" w:rsidR="0022588D" w:rsidRPr="00D37D88" w:rsidRDefault="0022588D" w:rsidP="0022588D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val="uk-UA"/>
              </w:rPr>
            </w:pPr>
            <w:r w:rsidRPr="00D37D88">
              <w:rPr>
                <w:rFonts w:ascii="Times New Roman" w:eastAsia="Times New Roman" w:hAnsi="Times New Roman" w:cs="Times New Roman"/>
                <w:lang w:val="uk-UA"/>
              </w:rPr>
              <w:t xml:space="preserve">Обговорення основних питань, виконання творчих завдань. </w:t>
            </w:r>
          </w:p>
        </w:tc>
      </w:tr>
      <w:tr w:rsidR="0022588D" w:rsidRPr="00FD393E" w14:paraId="2A7495CA" w14:textId="77777777" w:rsidTr="00DB1AC3">
        <w:trPr>
          <w:trHeight w:val="153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4E15" w14:textId="77777777" w:rsidR="0022588D" w:rsidRPr="00FD393E" w:rsidRDefault="0022588D" w:rsidP="00FD393E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53D6B" w14:textId="77777777" w:rsidR="0022588D" w:rsidRPr="00D37D88" w:rsidRDefault="0022588D" w:rsidP="003C77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D37D88">
              <w:rPr>
                <w:rFonts w:ascii="Times New Roman" w:eastAsia="Times New Roman" w:hAnsi="Times New Roman" w:cs="Times New Roman"/>
              </w:rPr>
              <w:t>Публічний</w:t>
            </w:r>
            <w:proofErr w:type="spellEnd"/>
            <w:r w:rsidRPr="00D37D8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37D88">
              <w:rPr>
                <w:rFonts w:ascii="Times New Roman" w:eastAsia="Times New Roman" w:hAnsi="Times New Roman" w:cs="Times New Roman"/>
              </w:rPr>
              <w:t>виступ</w:t>
            </w:r>
            <w:proofErr w:type="spellEnd"/>
            <w:r w:rsidRPr="00D37D88">
              <w:rPr>
                <w:rFonts w:ascii="Times New Roman" w:eastAsia="Times New Roman" w:hAnsi="Times New Roman" w:cs="Times New Roman"/>
              </w:rPr>
              <w:t xml:space="preserve"> як </w:t>
            </w:r>
            <w:proofErr w:type="spellStart"/>
            <w:r w:rsidRPr="00D37D88">
              <w:rPr>
                <w:rFonts w:ascii="Times New Roman" w:eastAsia="Times New Roman" w:hAnsi="Times New Roman" w:cs="Times New Roman"/>
              </w:rPr>
              <w:t>взаємодія</w:t>
            </w:r>
            <w:proofErr w:type="spell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1F7C7" w14:textId="77777777" w:rsidR="0022588D" w:rsidRPr="00D37D88" w:rsidRDefault="0022588D" w:rsidP="00F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D37D88">
              <w:rPr>
                <w:rFonts w:ascii="Times New Roman" w:eastAsia="Times New Roman" w:hAnsi="Times New Roman" w:cs="Times New Roman"/>
                <w:lang w:val="uk-UA"/>
              </w:rPr>
              <w:t>2/2</w:t>
            </w:r>
          </w:p>
        </w:tc>
        <w:tc>
          <w:tcPr>
            <w:tcW w:w="3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B7930" w14:textId="77777777" w:rsidR="0022588D" w:rsidRPr="00D37D88" w:rsidRDefault="0022588D" w:rsidP="008F26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D37D88">
              <w:rPr>
                <w:rFonts w:ascii="Times New Roman" w:eastAsia="Times New Roman" w:hAnsi="Times New Roman" w:cs="Times New Roman"/>
              </w:rPr>
              <w:t>Підготовка</w:t>
            </w:r>
            <w:proofErr w:type="spellEnd"/>
            <w:r w:rsidRPr="00D37D88">
              <w:rPr>
                <w:rFonts w:ascii="Times New Roman" w:eastAsia="Times New Roman" w:hAnsi="Times New Roman" w:cs="Times New Roman"/>
              </w:rPr>
              <w:t xml:space="preserve"> до </w:t>
            </w:r>
            <w:r w:rsidRPr="00D37D88">
              <w:rPr>
                <w:rFonts w:ascii="Times New Roman" w:eastAsia="Times New Roman" w:hAnsi="Times New Roman" w:cs="Times New Roman"/>
                <w:lang w:val="uk-UA"/>
              </w:rPr>
              <w:t xml:space="preserve">публічного </w:t>
            </w:r>
            <w:proofErr w:type="spellStart"/>
            <w:r w:rsidRPr="00D37D88">
              <w:rPr>
                <w:rFonts w:ascii="Times New Roman" w:eastAsia="Times New Roman" w:hAnsi="Times New Roman" w:cs="Times New Roman"/>
              </w:rPr>
              <w:t>виступу</w:t>
            </w:r>
            <w:proofErr w:type="spellEnd"/>
            <w:r w:rsidRPr="00D37D88">
              <w:rPr>
                <w:rFonts w:ascii="Times New Roman" w:eastAsia="Times New Roman" w:hAnsi="Times New Roman" w:cs="Times New Roman"/>
              </w:rPr>
              <w:t>.</w:t>
            </w:r>
          </w:p>
          <w:p w14:paraId="7E9515DA" w14:textId="77777777" w:rsidR="0022588D" w:rsidRPr="00D37D88" w:rsidRDefault="0022588D" w:rsidP="008F26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7D88">
              <w:rPr>
                <w:rFonts w:ascii="Times New Roman" w:eastAsia="Times New Roman" w:hAnsi="Times New Roman" w:cs="Times New Roman"/>
              </w:rPr>
              <w:t>Секрет</w:t>
            </w:r>
            <w:r w:rsidRPr="00D37D88">
              <w:rPr>
                <w:rFonts w:ascii="Times New Roman" w:eastAsia="Times New Roman" w:hAnsi="Times New Roman" w:cs="Times New Roman"/>
                <w:lang w:val="uk-UA"/>
              </w:rPr>
              <w:t>и</w:t>
            </w:r>
            <w:r w:rsidRPr="00D37D88">
              <w:rPr>
                <w:rFonts w:ascii="Times New Roman" w:eastAsia="Times New Roman" w:hAnsi="Times New Roman" w:cs="Times New Roman"/>
              </w:rPr>
              <w:t xml:space="preserve"> гарного </w:t>
            </w:r>
            <w:proofErr w:type="spellStart"/>
            <w:r w:rsidRPr="00D37D88">
              <w:rPr>
                <w:rFonts w:ascii="Times New Roman" w:eastAsia="Times New Roman" w:hAnsi="Times New Roman" w:cs="Times New Roman"/>
              </w:rPr>
              <w:t>виступу</w:t>
            </w:r>
            <w:proofErr w:type="spellEnd"/>
            <w:r w:rsidRPr="00D37D88">
              <w:rPr>
                <w:rFonts w:ascii="Times New Roman" w:eastAsia="Times New Roman" w:hAnsi="Times New Roman" w:cs="Times New Roman"/>
              </w:rPr>
              <w:t>.</w:t>
            </w:r>
          </w:p>
          <w:p w14:paraId="38745038" w14:textId="77777777" w:rsidR="0022588D" w:rsidRPr="00D37D88" w:rsidRDefault="0022588D" w:rsidP="008F26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7D88">
              <w:rPr>
                <w:rFonts w:ascii="Times New Roman" w:eastAsia="Times New Roman" w:hAnsi="Times New Roman" w:cs="Times New Roman"/>
              </w:rPr>
              <w:t xml:space="preserve">Як </w:t>
            </w:r>
            <w:proofErr w:type="spellStart"/>
            <w:r w:rsidRPr="00D37D88">
              <w:rPr>
                <w:rFonts w:ascii="Times New Roman" w:eastAsia="Times New Roman" w:hAnsi="Times New Roman" w:cs="Times New Roman"/>
              </w:rPr>
              <w:t>завоювати</w:t>
            </w:r>
            <w:proofErr w:type="spellEnd"/>
            <w:r w:rsidRPr="00D37D8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37D88">
              <w:rPr>
                <w:rFonts w:ascii="Times New Roman" w:eastAsia="Times New Roman" w:hAnsi="Times New Roman" w:cs="Times New Roman"/>
              </w:rPr>
              <w:t>увагу</w:t>
            </w:r>
            <w:proofErr w:type="spellEnd"/>
            <w:r w:rsidRPr="00D37D8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37D88">
              <w:rPr>
                <w:rFonts w:ascii="Times New Roman" w:eastAsia="Times New Roman" w:hAnsi="Times New Roman" w:cs="Times New Roman"/>
              </w:rPr>
              <w:t>аудиторії</w:t>
            </w:r>
            <w:proofErr w:type="spellEnd"/>
            <w:r w:rsidRPr="00D37D88">
              <w:rPr>
                <w:rFonts w:ascii="Times New Roman" w:eastAsia="Times New Roman" w:hAnsi="Times New Roman" w:cs="Times New Roman"/>
              </w:rPr>
              <w:t>.</w:t>
            </w:r>
          </w:p>
          <w:p w14:paraId="61365047" w14:textId="77777777" w:rsidR="0022588D" w:rsidRPr="00D37D88" w:rsidRDefault="0022588D" w:rsidP="008F26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7D88">
              <w:rPr>
                <w:rFonts w:ascii="Times New Roman" w:eastAsia="Times New Roman" w:hAnsi="Times New Roman" w:cs="Times New Roman"/>
              </w:rPr>
              <w:t xml:space="preserve">Як </w:t>
            </w:r>
            <w:proofErr w:type="spellStart"/>
            <w:r w:rsidRPr="00D37D88">
              <w:rPr>
                <w:rFonts w:ascii="Times New Roman" w:eastAsia="Times New Roman" w:hAnsi="Times New Roman" w:cs="Times New Roman"/>
              </w:rPr>
              <w:t>закінчувати</w:t>
            </w:r>
            <w:proofErr w:type="spellEnd"/>
            <w:r w:rsidRPr="00D37D8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37D88">
              <w:rPr>
                <w:rFonts w:ascii="Times New Roman" w:eastAsia="Times New Roman" w:hAnsi="Times New Roman" w:cs="Times New Roman"/>
              </w:rPr>
              <w:t>виступ</w:t>
            </w:r>
            <w:proofErr w:type="spellEnd"/>
            <w:r w:rsidRPr="00D37D88">
              <w:rPr>
                <w:rFonts w:ascii="Times New Roman" w:eastAsia="Times New Roman" w:hAnsi="Times New Roman" w:cs="Times New Roman"/>
              </w:rPr>
              <w:t>.</w:t>
            </w:r>
          </w:p>
          <w:p w14:paraId="7BB2AF1F" w14:textId="77777777" w:rsidR="0022588D" w:rsidRPr="00D37D88" w:rsidRDefault="0022588D" w:rsidP="008F2684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proofErr w:type="spellStart"/>
            <w:r w:rsidRPr="00D37D88">
              <w:rPr>
                <w:rFonts w:ascii="Times New Roman" w:eastAsia="Times New Roman" w:hAnsi="Times New Roman" w:cs="Times New Roman"/>
              </w:rPr>
              <w:t>Риторичні</w:t>
            </w:r>
            <w:proofErr w:type="spellEnd"/>
            <w:r w:rsidRPr="00D37D8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37D88">
              <w:rPr>
                <w:rFonts w:ascii="Times New Roman" w:eastAsia="Times New Roman" w:hAnsi="Times New Roman" w:cs="Times New Roman"/>
              </w:rPr>
              <w:t>прийоми</w:t>
            </w:r>
            <w:proofErr w:type="spellEnd"/>
            <w:r w:rsidRPr="00D37D88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D37D88">
              <w:rPr>
                <w:rFonts w:ascii="Times New Roman" w:eastAsia="Times New Roman" w:hAnsi="Times New Roman" w:cs="Times New Roman"/>
              </w:rPr>
              <w:t>публічного</w:t>
            </w:r>
            <w:proofErr w:type="spellEnd"/>
            <w:r w:rsidRPr="00D37D8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37D88">
              <w:rPr>
                <w:rFonts w:ascii="Times New Roman" w:eastAsia="Times New Roman" w:hAnsi="Times New Roman" w:cs="Times New Roman"/>
              </w:rPr>
              <w:t>виступу</w:t>
            </w:r>
            <w:proofErr w:type="spellEnd"/>
            <w:r w:rsidRPr="00D37D88">
              <w:rPr>
                <w:rFonts w:ascii="Times New Roman" w:eastAsia="Times New Roman" w:hAnsi="Times New Roman" w:cs="Times New Roman"/>
              </w:rPr>
              <w:t>.</w:t>
            </w:r>
          </w:p>
          <w:p w14:paraId="10F537B8" w14:textId="77777777" w:rsidR="0022588D" w:rsidRPr="00D37D88" w:rsidRDefault="0022588D" w:rsidP="008F2684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74046" w14:textId="77777777" w:rsidR="00963E54" w:rsidRPr="00D37D88" w:rsidRDefault="00963E54" w:rsidP="00963E5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D37D88">
              <w:rPr>
                <w:rFonts w:ascii="Times New Roman" w:eastAsia="Times New Roman" w:hAnsi="Times New Roman" w:cs="Times New Roman"/>
                <w:lang w:val="uk-UA"/>
              </w:rPr>
              <w:t>Конференція.</w:t>
            </w:r>
          </w:p>
          <w:p w14:paraId="56197A45" w14:textId="77777777" w:rsidR="0022588D" w:rsidRPr="00D37D88" w:rsidRDefault="00963E54" w:rsidP="00963E54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val="uk-UA"/>
              </w:rPr>
            </w:pPr>
            <w:r w:rsidRPr="00D37D88">
              <w:rPr>
                <w:rFonts w:ascii="Times New Roman" w:eastAsia="Times New Roman" w:hAnsi="Times New Roman" w:cs="Times New Roman"/>
                <w:lang w:val="uk-UA"/>
              </w:rPr>
              <w:t xml:space="preserve">Підготовка виступу (доповіді) на одну із тем курсу з урахуванням психологічних вимог до публічного </w:t>
            </w:r>
            <w:r w:rsidRPr="00D37D88">
              <w:rPr>
                <w:rFonts w:ascii="Times New Roman" w:eastAsia="Times New Roman" w:hAnsi="Times New Roman" w:cs="Times New Roman"/>
                <w:lang w:val="uk-UA"/>
              </w:rPr>
              <w:lastRenderedPageBreak/>
              <w:t>виступу.</w:t>
            </w:r>
          </w:p>
        </w:tc>
      </w:tr>
      <w:tr w:rsidR="0022588D" w:rsidRPr="00FD393E" w14:paraId="5F4582D5" w14:textId="77777777" w:rsidTr="00DB1AC3">
        <w:trPr>
          <w:trHeight w:val="153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32F5D" w14:textId="77777777" w:rsidR="0022588D" w:rsidRPr="00FD393E" w:rsidRDefault="0022588D" w:rsidP="00FD393E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CD979" w14:textId="77777777" w:rsidR="0022588D" w:rsidRPr="00D37D88" w:rsidRDefault="0022588D" w:rsidP="00FD393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D37D88">
              <w:rPr>
                <w:rFonts w:ascii="Times New Roman" w:eastAsia="Times New Roman" w:hAnsi="Times New Roman" w:cs="Times New Roman"/>
                <w:lang w:val="uk-UA"/>
              </w:rPr>
              <w:t>Мистецтво невербальної взаємодії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FFD3B" w14:textId="77777777" w:rsidR="0022588D" w:rsidRPr="00D37D88" w:rsidRDefault="0022588D" w:rsidP="00F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D37D88">
              <w:rPr>
                <w:rFonts w:ascii="Times New Roman" w:eastAsia="Times New Roman" w:hAnsi="Times New Roman" w:cs="Times New Roman"/>
                <w:lang w:val="uk-UA"/>
              </w:rPr>
              <w:t>2/2</w:t>
            </w:r>
          </w:p>
        </w:tc>
        <w:tc>
          <w:tcPr>
            <w:tcW w:w="3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28717" w14:textId="77777777" w:rsidR="0022588D" w:rsidRPr="00D37D88" w:rsidRDefault="0022588D" w:rsidP="008330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D37D88">
              <w:rPr>
                <w:rFonts w:ascii="Times New Roman" w:eastAsia="Times New Roman" w:hAnsi="Times New Roman" w:cs="Times New Roman"/>
                <w:lang w:val="uk-UA"/>
              </w:rPr>
              <w:t>Значення і функції невербальної комунікації.</w:t>
            </w:r>
            <w:r w:rsidRPr="00D37D88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1B56235" w14:textId="77777777" w:rsidR="0022588D" w:rsidRPr="00D37D88" w:rsidRDefault="0022588D" w:rsidP="008330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7D88">
              <w:rPr>
                <w:rFonts w:ascii="Times New Roman" w:eastAsia="Times New Roman" w:hAnsi="Times New Roman" w:cs="Times New Roman"/>
                <w:lang w:val="uk-UA"/>
              </w:rPr>
              <w:t xml:space="preserve">Засоби невербальної комунікації і проблема інтерпретації невербальної поведінки. </w:t>
            </w:r>
          </w:p>
          <w:p w14:paraId="068577D4" w14:textId="77777777" w:rsidR="0022588D" w:rsidRPr="00D37D88" w:rsidRDefault="0022588D" w:rsidP="008F268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D37D88">
              <w:rPr>
                <w:rFonts w:ascii="Times New Roman" w:eastAsia="Times New Roman" w:hAnsi="Times New Roman" w:cs="Times New Roman"/>
              </w:rPr>
              <w:t>Мистецтво</w:t>
            </w:r>
            <w:proofErr w:type="spellEnd"/>
            <w:r w:rsidRPr="00D37D8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37D88">
              <w:rPr>
                <w:rFonts w:ascii="Times New Roman" w:eastAsia="Times New Roman" w:hAnsi="Times New Roman" w:cs="Times New Roman"/>
              </w:rPr>
              <w:t>невербальної</w:t>
            </w:r>
            <w:proofErr w:type="spellEnd"/>
            <w:r w:rsidRPr="00D37D8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37D88">
              <w:rPr>
                <w:rFonts w:ascii="Times New Roman" w:eastAsia="Times New Roman" w:hAnsi="Times New Roman" w:cs="Times New Roman"/>
              </w:rPr>
              <w:t>взаємодії</w:t>
            </w:r>
            <w:proofErr w:type="spellEnd"/>
            <w:r w:rsidRPr="00D37D8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37D88">
              <w:rPr>
                <w:rFonts w:ascii="Times New Roman" w:eastAsia="Times New Roman" w:hAnsi="Times New Roman" w:cs="Times New Roman"/>
              </w:rPr>
              <w:t>під</w:t>
            </w:r>
            <w:proofErr w:type="spellEnd"/>
            <w:r w:rsidRPr="00D37D88">
              <w:rPr>
                <w:rFonts w:ascii="Times New Roman" w:eastAsia="Times New Roman" w:hAnsi="Times New Roman" w:cs="Times New Roman"/>
              </w:rPr>
              <w:t xml:space="preserve"> час </w:t>
            </w:r>
            <w:proofErr w:type="spellStart"/>
            <w:r w:rsidRPr="00D37D88">
              <w:rPr>
                <w:rFonts w:ascii="Times New Roman" w:eastAsia="Times New Roman" w:hAnsi="Times New Roman" w:cs="Times New Roman"/>
              </w:rPr>
              <w:t>навчально</w:t>
            </w:r>
            <w:proofErr w:type="spellEnd"/>
            <w:r w:rsidRPr="00D37D88">
              <w:rPr>
                <w:rFonts w:ascii="Times New Roman" w:eastAsia="Times New Roman" w:hAnsi="Times New Roman" w:cs="Times New Roman"/>
                <w:lang w:val="uk-UA"/>
              </w:rPr>
              <w:t>-виховного</w:t>
            </w:r>
            <w:r w:rsidRPr="00D37D8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37D88">
              <w:rPr>
                <w:rFonts w:ascii="Times New Roman" w:eastAsia="Times New Roman" w:hAnsi="Times New Roman" w:cs="Times New Roman"/>
              </w:rPr>
              <w:t>процесу</w:t>
            </w:r>
            <w:proofErr w:type="spellEnd"/>
            <w:r w:rsidRPr="00D37D88">
              <w:rPr>
                <w:rFonts w:ascii="Times New Roman" w:eastAsia="Times New Roman" w:hAnsi="Times New Roman" w:cs="Times New Roman"/>
                <w:lang w:val="uk-UA"/>
              </w:rPr>
              <w:t>.</w:t>
            </w:r>
          </w:p>
          <w:p w14:paraId="4952BB0F" w14:textId="77777777" w:rsidR="0022588D" w:rsidRPr="00D37D88" w:rsidRDefault="0022588D" w:rsidP="008330B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val="uk-U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F0D63" w14:textId="77777777" w:rsidR="00D37D88" w:rsidRPr="00D37D88" w:rsidRDefault="00D37D88" w:rsidP="00D37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37D8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Опорний план-конспект; складання словника </w:t>
            </w:r>
          </w:p>
          <w:p w14:paraId="591147C2" w14:textId="77777777" w:rsidR="00D37D88" w:rsidRPr="00D37D88" w:rsidRDefault="00D37D88" w:rsidP="00D37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37D8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основних понять.</w:t>
            </w:r>
          </w:p>
          <w:p w14:paraId="06FAD18B" w14:textId="77777777" w:rsidR="0022588D" w:rsidRPr="00D37D88" w:rsidRDefault="00D37D88" w:rsidP="00D37D88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val="uk-UA"/>
              </w:rPr>
            </w:pPr>
            <w:r w:rsidRPr="00D37D8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Обговорення основних питань, виконання творчих завдань.</w:t>
            </w:r>
          </w:p>
        </w:tc>
      </w:tr>
      <w:tr w:rsidR="0022588D" w:rsidRPr="00D37D88" w14:paraId="7346B40D" w14:textId="77777777" w:rsidTr="00DB1AC3">
        <w:trPr>
          <w:trHeight w:val="462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0E35" w14:textId="77777777" w:rsidR="0022588D" w:rsidRPr="00FD393E" w:rsidRDefault="0022588D" w:rsidP="00FD393E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2BF27" w14:textId="77777777" w:rsidR="0022588D" w:rsidRPr="00D37D88" w:rsidRDefault="0022588D" w:rsidP="008330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D37D88">
              <w:rPr>
                <w:rFonts w:ascii="Times New Roman" w:eastAsia="Times New Roman" w:hAnsi="Times New Roman" w:cs="Times New Roman"/>
                <w:bCs/>
                <w:lang w:val="uk-UA"/>
              </w:rPr>
              <w:t>Взаємодія і сприйняття у педагогічному спілкуванні: психологічний аспект</w:t>
            </w:r>
          </w:p>
          <w:p w14:paraId="6D4C01F9" w14:textId="77777777" w:rsidR="0022588D" w:rsidRPr="00D37D88" w:rsidRDefault="0022588D" w:rsidP="00FD393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4A040" w14:textId="77777777" w:rsidR="0022588D" w:rsidRPr="00D37D88" w:rsidRDefault="0022588D" w:rsidP="00F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D37D88">
              <w:rPr>
                <w:rFonts w:ascii="Times New Roman" w:eastAsia="Times New Roman" w:hAnsi="Times New Roman" w:cs="Times New Roman"/>
                <w:lang w:val="uk-UA"/>
              </w:rPr>
              <w:t>2/2</w:t>
            </w:r>
          </w:p>
        </w:tc>
        <w:tc>
          <w:tcPr>
            <w:tcW w:w="3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47538" w14:textId="77777777" w:rsidR="0022588D" w:rsidRPr="00D37D88" w:rsidRDefault="0022588D" w:rsidP="008330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D37D88">
              <w:rPr>
                <w:rFonts w:ascii="Times New Roman" w:eastAsia="Times New Roman" w:hAnsi="Times New Roman" w:cs="Times New Roman"/>
                <w:bCs/>
                <w:lang w:val="uk-UA"/>
              </w:rPr>
              <w:t xml:space="preserve">Специфіка взаємодії, її психологічні особливості у педагогічному процесі. </w:t>
            </w:r>
          </w:p>
          <w:p w14:paraId="0C01A124" w14:textId="77777777" w:rsidR="0022588D" w:rsidRPr="00D37D88" w:rsidRDefault="0022588D" w:rsidP="008330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D37D88">
              <w:rPr>
                <w:rFonts w:ascii="Times New Roman" w:eastAsia="Times New Roman" w:hAnsi="Times New Roman" w:cs="Times New Roman"/>
                <w:bCs/>
                <w:lang w:val="uk-UA"/>
              </w:rPr>
              <w:t xml:space="preserve">Рольові позиції у педагогічній взаємодії. </w:t>
            </w:r>
          </w:p>
          <w:p w14:paraId="358F939B" w14:textId="77777777" w:rsidR="0022588D" w:rsidRPr="00D37D88" w:rsidRDefault="0022588D" w:rsidP="008330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D37D88">
              <w:rPr>
                <w:rFonts w:ascii="Times New Roman" w:eastAsia="Times New Roman" w:hAnsi="Times New Roman" w:cs="Times New Roman"/>
                <w:bCs/>
                <w:lang w:val="uk-UA"/>
              </w:rPr>
              <w:t>Стиль відносин і характер педагогічного впливу у процесі навчання.</w:t>
            </w:r>
          </w:p>
          <w:p w14:paraId="601E7D9E" w14:textId="77777777" w:rsidR="0022588D" w:rsidRPr="00D37D88" w:rsidRDefault="0022588D" w:rsidP="008330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D37D88">
              <w:rPr>
                <w:rFonts w:ascii="Times New Roman" w:eastAsia="Times New Roman" w:hAnsi="Times New Roman" w:cs="Times New Roman"/>
                <w:bCs/>
                <w:lang w:val="uk-UA"/>
              </w:rPr>
              <w:t xml:space="preserve">Сприйняття у педагогічному спілкуванні.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60E36" w14:textId="77777777" w:rsidR="0022588D" w:rsidRPr="00D37D88" w:rsidRDefault="0022588D" w:rsidP="00FD3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37D8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Опорний план-конспект; складання словника </w:t>
            </w:r>
          </w:p>
          <w:p w14:paraId="251BF21B" w14:textId="77777777" w:rsidR="0022588D" w:rsidRPr="00D37D88" w:rsidRDefault="0022588D" w:rsidP="00FD3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37D8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основних понять.</w:t>
            </w:r>
          </w:p>
          <w:p w14:paraId="3C23AA09" w14:textId="77777777" w:rsidR="00D37D88" w:rsidRPr="00D37D88" w:rsidRDefault="00323EB0" w:rsidP="00FD3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Обговорення основних питань;</w:t>
            </w:r>
            <w:r w:rsidR="0022588D" w:rsidRPr="00D37D8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виконання </w:t>
            </w:r>
            <w:r w:rsidR="00D37D88" w:rsidRPr="00D37D8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проблемно-творчих завдань; моделювання</w:t>
            </w:r>
            <w:r w:rsidR="00D37D88" w:rsidRPr="00D37D8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педагогічних </w:t>
            </w:r>
            <w:r w:rsidR="00D37D88" w:rsidRPr="00D37D8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ситуацій; </w:t>
            </w:r>
          </w:p>
          <w:p w14:paraId="3F3EE5E6" w14:textId="77777777" w:rsidR="0022588D" w:rsidRPr="00D37D88" w:rsidRDefault="00D37D88" w:rsidP="00FD3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  <w:r w:rsidRPr="00D37D8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аналіз педагогічних ситуацій</w:t>
            </w:r>
          </w:p>
          <w:p w14:paraId="6B067F18" w14:textId="77777777" w:rsidR="0022588D" w:rsidRPr="00D37D88" w:rsidRDefault="0022588D" w:rsidP="00FD393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val="uk-UA"/>
              </w:rPr>
            </w:pPr>
          </w:p>
        </w:tc>
      </w:tr>
      <w:tr w:rsidR="0022588D" w:rsidRPr="00FD393E" w14:paraId="1DDA1196" w14:textId="77777777" w:rsidTr="00DB1AC3">
        <w:tblPrEx>
          <w:tblLook w:val="0000" w:firstRow="0" w:lastRow="0" w:firstColumn="0" w:lastColumn="0" w:noHBand="0" w:noVBand="0"/>
        </w:tblPrEx>
        <w:trPr>
          <w:trHeight w:val="395"/>
        </w:trPr>
        <w:tc>
          <w:tcPr>
            <w:tcW w:w="407" w:type="dxa"/>
          </w:tcPr>
          <w:p w14:paraId="7A764C22" w14:textId="77777777" w:rsidR="0022588D" w:rsidRPr="00FD393E" w:rsidRDefault="0022588D" w:rsidP="00FD3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FD393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517" w:type="dxa"/>
          </w:tcPr>
          <w:p w14:paraId="2753A678" w14:textId="77777777" w:rsidR="0022588D" w:rsidRPr="00D37D88" w:rsidRDefault="0022588D" w:rsidP="00FD393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D37D88">
              <w:rPr>
                <w:rFonts w:ascii="Times New Roman" w:eastAsia="Times New Roman" w:hAnsi="Times New Roman" w:cs="Times New Roman"/>
                <w:lang w:val="uk-UA"/>
              </w:rPr>
              <w:t>Конфлікт у педагогічній взаємодії</w:t>
            </w:r>
          </w:p>
        </w:tc>
        <w:tc>
          <w:tcPr>
            <w:tcW w:w="1174" w:type="dxa"/>
            <w:gridSpan w:val="2"/>
          </w:tcPr>
          <w:p w14:paraId="4F2615A5" w14:textId="77777777" w:rsidR="0022588D" w:rsidRPr="00D37D88" w:rsidRDefault="0022588D" w:rsidP="00F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D37D88">
              <w:rPr>
                <w:rFonts w:ascii="Times New Roman" w:eastAsia="Times New Roman" w:hAnsi="Times New Roman" w:cs="Times New Roman"/>
                <w:lang w:val="uk-UA"/>
              </w:rPr>
              <w:t>2/2</w:t>
            </w:r>
          </w:p>
        </w:tc>
        <w:tc>
          <w:tcPr>
            <w:tcW w:w="3794" w:type="dxa"/>
          </w:tcPr>
          <w:p w14:paraId="031942CC" w14:textId="77777777" w:rsidR="0022588D" w:rsidRPr="00D37D88" w:rsidRDefault="0022588D" w:rsidP="00E306FF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D37D88">
              <w:rPr>
                <w:rFonts w:ascii="Times New Roman" w:eastAsia="Times New Roman" w:hAnsi="Times New Roman" w:cs="Times New Roman"/>
                <w:lang w:val="uk-UA"/>
              </w:rPr>
              <w:t>Сутність і причини педагогічного конфлікту.</w:t>
            </w:r>
          </w:p>
          <w:p w14:paraId="7B243624" w14:textId="77777777" w:rsidR="0022588D" w:rsidRPr="00D37D88" w:rsidRDefault="0022588D" w:rsidP="00E306FF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D37D88">
              <w:rPr>
                <w:rFonts w:ascii="Times New Roman" w:eastAsia="Times New Roman" w:hAnsi="Times New Roman" w:cs="Times New Roman"/>
                <w:lang w:val="uk-UA"/>
              </w:rPr>
              <w:t>Види конфліктів.</w:t>
            </w:r>
          </w:p>
          <w:p w14:paraId="373DFF76" w14:textId="77777777" w:rsidR="0022588D" w:rsidRPr="00D37D88" w:rsidRDefault="0022588D" w:rsidP="00E306FF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D37D88">
              <w:rPr>
                <w:rFonts w:ascii="Times New Roman" w:eastAsia="Times New Roman" w:hAnsi="Times New Roman" w:cs="Times New Roman"/>
                <w:lang w:val="uk-UA"/>
              </w:rPr>
              <w:t>Структура конфлікту, його життєвий цикл.</w:t>
            </w:r>
          </w:p>
          <w:p w14:paraId="607E3080" w14:textId="77777777" w:rsidR="0022588D" w:rsidRPr="00D37D88" w:rsidRDefault="0022588D" w:rsidP="00E306FF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D37D88">
              <w:rPr>
                <w:rFonts w:ascii="Times New Roman" w:eastAsia="Times New Roman" w:hAnsi="Times New Roman" w:cs="Times New Roman"/>
                <w:lang w:val="uk-UA"/>
              </w:rPr>
              <w:t>Конфлікти у навчанні. Типи поведінки педагога у конфліктній ситуації.                                              Шляхи і способи вирішення конфліктів.</w:t>
            </w:r>
          </w:p>
          <w:p w14:paraId="64178826" w14:textId="77777777" w:rsidR="0022588D" w:rsidRPr="00D37D88" w:rsidRDefault="0022588D" w:rsidP="003C77BA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007" w:type="dxa"/>
            <w:gridSpan w:val="2"/>
          </w:tcPr>
          <w:p w14:paraId="75CEF7FD" w14:textId="77777777" w:rsidR="0022588D" w:rsidRPr="00D37D88" w:rsidRDefault="0022588D" w:rsidP="00FD393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D37D88">
              <w:rPr>
                <w:rFonts w:ascii="Times New Roman" w:eastAsia="Times New Roman" w:hAnsi="Times New Roman" w:cs="Times New Roman"/>
                <w:lang w:val="uk-UA"/>
              </w:rPr>
              <w:t xml:space="preserve">Опорний план-конспект; складання словника </w:t>
            </w:r>
          </w:p>
          <w:p w14:paraId="200C8B1D" w14:textId="77777777" w:rsidR="0022588D" w:rsidRPr="00D37D88" w:rsidRDefault="0022588D" w:rsidP="00FD393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D37D88">
              <w:rPr>
                <w:rFonts w:ascii="Times New Roman" w:eastAsia="Times New Roman" w:hAnsi="Times New Roman" w:cs="Times New Roman"/>
                <w:lang w:val="uk-UA"/>
              </w:rPr>
              <w:t>основних понять.</w:t>
            </w:r>
          </w:p>
          <w:p w14:paraId="1C41A816" w14:textId="77777777" w:rsidR="0022588D" w:rsidRPr="00D37D88" w:rsidRDefault="0022588D" w:rsidP="00323EB0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val="uk-UA"/>
              </w:rPr>
            </w:pPr>
            <w:r w:rsidRPr="00D37D88">
              <w:rPr>
                <w:rFonts w:ascii="Times New Roman" w:eastAsia="Times New Roman" w:hAnsi="Times New Roman" w:cs="Times New Roman"/>
                <w:lang w:val="uk-UA"/>
              </w:rPr>
              <w:t>О</w:t>
            </w:r>
            <w:r w:rsidR="00323EB0">
              <w:rPr>
                <w:rFonts w:ascii="Times New Roman" w:eastAsia="Times New Roman" w:hAnsi="Times New Roman" w:cs="Times New Roman"/>
                <w:lang w:val="uk-UA"/>
              </w:rPr>
              <w:t>бговорення основних питань; виконання творчих завдань;</w:t>
            </w:r>
            <w:r w:rsidRPr="00D37D88">
              <w:rPr>
                <w:rFonts w:ascii="Times New Roman" w:eastAsia="Times New Roman" w:hAnsi="Times New Roman" w:cs="Times New Roman"/>
                <w:lang w:val="uk-UA"/>
              </w:rPr>
              <w:t xml:space="preserve">  </w:t>
            </w:r>
            <w:r w:rsidR="00323EB0">
              <w:rPr>
                <w:rFonts w:ascii="Times New Roman" w:eastAsia="Times New Roman" w:hAnsi="Times New Roman" w:cs="Times New Roman"/>
                <w:lang w:val="uk-UA"/>
              </w:rPr>
              <w:t>аналіз</w:t>
            </w:r>
            <w:r w:rsidRPr="00D37D88">
              <w:rPr>
                <w:rFonts w:ascii="Times New Roman" w:eastAsia="Times New Roman" w:hAnsi="Times New Roman" w:cs="Times New Roman"/>
                <w:lang w:val="uk-UA"/>
              </w:rPr>
              <w:t xml:space="preserve"> конфліктів</w:t>
            </w:r>
            <w:r w:rsidR="00323EB0">
              <w:rPr>
                <w:rFonts w:ascii="Times New Roman" w:eastAsia="Times New Roman" w:hAnsi="Times New Roman" w:cs="Times New Roman"/>
                <w:lang w:val="uk-UA"/>
              </w:rPr>
              <w:t xml:space="preserve"> у педагогічній взаємодії</w:t>
            </w:r>
            <w:r w:rsidRPr="00D37D88">
              <w:rPr>
                <w:rFonts w:ascii="Times New Roman" w:eastAsia="Times New Roman" w:hAnsi="Times New Roman" w:cs="Times New Roman"/>
                <w:lang w:val="uk-UA"/>
              </w:rPr>
              <w:t>.</w:t>
            </w:r>
          </w:p>
        </w:tc>
      </w:tr>
    </w:tbl>
    <w:p w14:paraId="51E166CE" w14:textId="77777777" w:rsidR="00FD393E" w:rsidRPr="00FD393E" w:rsidRDefault="00FD393E" w:rsidP="00FD393E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val="uk-UA"/>
        </w:rPr>
      </w:pPr>
    </w:p>
    <w:p w14:paraId="4F31D955" w14:textId="77777777" w:rsidR="00FD393E" w:rsidRPr="00FD393E" w:rsidRDefault="00FD393E" w:rsidP="00FD39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14:paraId="466B6C51" w14:textId="77777777" w:rsidR="001E2553" w:rsidRDefault="001E2553" w:rsidP="00FD39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14:paraId="2227427C" w14:textId="77777777" w:rsidR="00D84AD9" w:rsidRDefault="00D84AD9" w:rsidP="00FD39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14:paraId="572E4777" w14:textId="77777777" w:rsidR="00D84AD9" w:rsidRDefault="00D84AD9" w:rsidP="00FD39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14:paraId="257897D1" w14:textId="77777777" w:rsidR="00D84AD9" w:rsidRDefault="00D84AD9" w:rsidP="00FD39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14:paraId="1E6502DF" w14:textId="77777777" w:rsidR="00D84AD9" w:rsidRDefault="00D84AD9" w:rsidP="00FD39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14:paraId="242BE59A" w14:textId="77777777" w:rsidR="00D84AD9" w:rsidRDefault="00D84AD9" w:rsidP="00FD39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14:paraId="43140E73" w14:textId="77777777" w:rsidR="00D84AD9" w:rsidRDefault="00D84AD9" w:rsidP="00FD39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14:paraId="737B32E2" w14:textId="77777777" w:rsidR="00D84AD9" w:rsidRDefault="00D84AD9" w:rsidP="00FD39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14:paraId="585BF186" w14:textId="77777777" w:rsidR="00D84AD9" w:rsidRDefault="00D84AD9" w:rsidP="00FD39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14:paraId="5A4D9166" w14:textId="77777777" w:rsidR="00D84AD9" w:rsidRDefault="00D84AD9" w:rsidP="00FD39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14:paraId="6CCFC939" w14:textId="77777777" w:rsidR="00D84AD9" w:rsidRDefault="00D84AD9" w:rsidP="00FD39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14:paraId="7A67815F" w14:textId="77777777" w:rsidR="00D84AD9" w:rsidRDefault="00D84AD9" w:rsidP="00FD39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14:paraId="6FDB087A" w14:textId="77777777" w:rsidR="00D84AD9" w:rsidRDefault="00D84AD9" w:rsidP="00FD39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14:paraId="40E130F9" w14:textId="77777777" w:rsidR="00D84AD9" w:rsidRDefault="00D84AD9" w:rsidP="00FD39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14:paraId="1A2095A7" w14:textId="77777777" w:rsidR="00D84AD9" w:rsidRDefault="00D84AD9" w:rsidP="00FD39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14:paraId="6F19EF4C" w14:textId="77777777" w:rsidR="00E93EF7" w:rsidRPr="00FD393E" w:rsidRDefault="00FD393E" w:rsidP="00CE7936">
      <w:pPr>
        <w:spacing w:after="0" w:line="240" w:lineRule="auto"/>
        <w:jc w:val="center"/>
        <w:rPr>
          <w:rFonts w:ascii="Arial" w:eastAsia="Times New Roman" w:hAnsi="Arial" w:cs="Arial"/>
          <w:color w:val="000000"/>
          <w:spacing w:val="-21"/>
          <w:sz w:val="24"/>
          <w:szCs w:val="24"/>
          <w:lang w:val="uk-UA" w:eastAsia="uk-UA"/>
        </w:rPr>
      </w:pPr>
      <w:r w:rsidRPr="00FD393E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Рекомендована література:</w:t>
      </w:r>
    </w:p>
    <w:p w14:paraId="50FE2953" w14:textId="77777777" w:rsidR="009219EB" w:rsidRPr="00E93EF7" w:rsidRDefault="009219EB" w:rsidP="009219EB">
      <w:pPr>
        <w:widowControl w:val="0"/>
        <w:shd w:val="clear" w:color="auto" w:fill="FFFFFF"/>
        <w:tabs>
          <w:tab w:val="left" w:pos="360"/>
          <w:tab w:val="left" w:pos="54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iCs/>
          <w:color w:val="000000"/>
          <w:spacing w:val="6"/>
        </w:rPr>
      </w:pPr>
    </w:p>
    <w:p w14:paraId="41843297" w14:textId="77777777" w:rsidR="0041629A" w:rsidRPr="00CE7936" w:rsidRDefault="0041629A" w:rsidP="00F41790">
      <w:pPr>
        <w:pStyle w:val="31"/>
        <w:numPr>
          <w:ilvl w:val="0"/>
          <w:numId w:val="16"/>
        </w:numPr>
        <w:spacing w:after="0" w:line="210" w:lineRule="exact"/>
        <w:jc w:val="both"/>
        <w:rPr>
          <w:sz w:val="24"/>
          <w:szCs w:val="24"/>
        </w:rPr>
      </w:pPr>
      <w:r w:rsidRPr="00CE7936">
        <w:rPr>
          <w:sz w:val="24"/>
          <w:szCs w:val="24"/>
          <w:lang w:val="uk-UA"/>
        </w:rPr>
        <w:lastRenderedPageBreak/>
        <w:t>Антоненко Т.Л. Становлення ціннісно-смислової сфери майбутнього фахівця: монографія. К.:</w:t>
      </w:r>
      <w:r w:rsidR="00CE7936">
        <w:rPr>
          <w:sz w:val="24"/>
          <w:szCs w:val="24"/>
          <w:lang w:val="uk-UA"/>
        </w:rPr>
        <w:t xml:space="preserve"> </w:t>
      </w:r>
      <w:r w:rsidRPr="00CE7936">
        <w:rPr>
          <w:sz w:val="24"/>
          <w:szCs w:val="24"/>
          <w:lang w:val="uk-UA"/>
        </w:rPr>
        <w:t>Видавництво «Педагогічна думка», 2018. 412 с.</w:t>
      </w:r>
    </w:p>
    <w:p w14:paraId="079591BE" w14:textId="77777777" w:rsidR="00460706" w:rsidRPr="00CE7936" w:rsidRDefault="00460706" w:rsidP="00460706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7936">
        <w:rPr>
          <w:rFonts w:ascii="Times New Roman" w:hAnsi="Times New Roman" w:cs="Times New Roman"/>
          <w:sz w:val="24"/>
          <w:szCs w:val="24"/>
        </w:rPr>
        <w:t>Бабіч</w:t>
      </w:r>
      <w:proofErr w:type="spellEnd"/>
      <w:r w:rsidRPr="00CE7936">
        <w:rPr>
          <w:rFonts w:ascii="Times New Roman" w:hAnsi="Times New Roman" w:cs="Times New Roman"/>
          <w:sz w:val="24"/>
          <w:szCs w:val="24"/>
        </w:rPr>
        <w:t xml:space="preserve"> Н. Д. </w:t>
      </w:r>
      <w:proofErr w:type="spellStart"/>
      <w:r w:rsidRPr="00CE7936">
        <w:rPr>
          <w:rFonts w:ascii="Times New Roman" w:hAnsi="Times New Roman" w:cs="Times New Roman"/>
          <w:sz w:val="24"/>
          <w:szCs w:val="24"/>
        </w:rPr>
        <w:t>Основи</w:t>
      </w:r>
      <w:proofErr w:type="spellEnd"/>
      <w:r w:rsidRPr="00CE7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936">
        <w:rPr>
          <w:rFonts w:ascii="Times New Roman" w:hAnsi="Times New Roman" w:cs="Times New Roman"/>
          <w:sz w:val="24"/>
          <w:szCs w:val="24"/>
        </w:rPr>
        <w:t>культури</w:t>
      </w:r>
      <w:proofErr w:type="spellEnd"/>
      <w:r w:rsidRPr="00CE7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936">
        <w:rPr>
          <w:rFonts w:ascii="Times New Roman" w:hAnsi="Times New Roman" w:cs="Times New Roman"/>
          <w:sz w:val="24"/>
          <w:szCs w:val="24"/>
        </w:rPr>
        <w:t>мовлення</w:t>
      </w:r>
      <w:proofErr w:type="spellEnd"/>
      <w:r w:rsidRPr="00CE793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7936">
        <w:rPr>
          <w:rFonts w:ascii="Times New Roman" w:hAnsi="Times New Roman" w:cs="Times New Roman"/>
          <w:sz w:val="24"/>
          <w:szCs w:val="24"/>
        </w:rPr>
        <w:t>Львів</w:t>
      </w:r>
      <w:proofErr w:type="spellEnd"/>
      <w:r w:rsidRPr="00CE7936">
        <w:rPr>
          <w:rFonts w:ascii="Times New Roman" w:hAnsi="Times New Roman" w:cs="Times New Roman"/>
          <w:sz w:val="24"/>
          <w:szCs w:val="24"/>
        </w:rPr>
        <w:t>, 1992.</w:t>
      </w:r>
    </w:p>
    <w:p w14:paraId="1004D30F" w14:textId="77777777" w:rsidR="00460706" w:rsidRPr="00CE7936" w:rsidRDefault="00460706" w:rsidP="00460706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936">
        <w:rPr>
          <w:rFonts w:ascii="Times New Roman" w:hAnsi="Times New Roman" w:cs="Times New Roman"/>
          <w:sz w:val="24"/>
          <w:szCs w:val="24"/>
          <w:lang w:val="uk-UA"/>
        </w:rPr>
        <w:t>Б</w:t>
      </w:r>
      <w:proofErr w:type="spellStart"/>
      <w:r w:rsidR="009219EB" w:rsidRPr="00CE7936">
        <w:rPr>
          <w:rFonts w:ascii="Times New Roman" w:hAnsi="Times New Roman" w:cs="Times New Roman"/>
          <w:sz w:val="24"/>
          <w:szCs w:val="24"/>
        </w:rPr>
        <w:t>иркенбил</w:t>
      </w:r>
      <w:proofErr w:type="spellEnd"/>
      <w:r w:rsidR="009219EB" w:rsidRPr="00CE7936">
        <w:rPr>
          <w:rFonts w:ascii="Times New Roman" w:hAnsi="Times New Roman" w:cs="Times New Roman"/>
          <w:sz w:val="24"/>
          <w:szCs w:val="24"/>
        </w:rPr>
        <w:t xml:space="preserve"> Вера. Язык интонации</w:t>
      </w:r>
      <w:r w:rsidR="001E2553" w:rsidRPr="00CE793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9219EB" w:rsidRPr="00CE7936">
        <w:rPr>
          <w:rFonts w:ascii="Times New Roman" w:hAnsi="Times New Roman" w:cs="Times New Roman"/>
          <w:sz w:val="24"/>
          <w:szCs w:val="24"/>
        </w:rPr>
        <w:t xml:space="preserve"> мимики и жестов. СПб.: Питер </w:t>
      </w:r>
      <w:r w:rsidRPr="00CE7936">
        <w:rPr>
          <w:rFonts w:ascii="Times New Roman" w:hAnsi="Times New Roman" w:cs="Times New Roman"/>
          <w:sz w:val="24"/>
          <w:szCs w:val="24"/>
        </w:rPr>
        <w:t>Пресс, 1997</w:t>
      </w:r>
      <w:r w:rsidRPr="00CE793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219EB" w:rsidRPr="00CE7936">
        <w:rPr>
          <w:rFonts w:ascii="Times New Roman" w:hAnsi="Times New Roman" w:cs="Times New Roman"/>
          <w:sz w:val="24"/>
          <w:szCs w:val="24"/>
        </w:rPr>
        <w:t>(Серия «Гений общения»).</w:t>
      </w:r>
      <w:r w:rsidRPr="00CE79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21A04C" w14:textId="77777777" w:rsidR="00E93EF7" w:rsidRPr="00CE7936" w:rsidRDefault="00E93EF7" w:rsidP="00F41790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7936">
        <w:rPr>
          <w:rFonts w:ascii="Times New Roman" w:hAnsi="Times New Roman" w:cs="Times New Roman"/>
          <w:sz w:val="24"/>
          <w:szCs w:val="24"/>
        </w:rPr>
        <w:t>Бодалев</w:t>
      </w:r>
      <w:proofErr w:type="spellEnd"/>
      <w:r w:rsidRPr="00CE7936">
        <w:rPr>
          <w:rFonts w:ascii="Times New Roman" w:hAnsi="Times New Roman" w:cs="Times New Roman"/>
          <w:sz w:val="24"/>
          <w:szCs w:val="24"/>
        </w:rPr>
        <w:t xml:space="preserve"> А.А. Личность и общение: </w:t>
      </w:r>
      <w:proofErr w:type="spellStart"/>
      <w:r w:rsidRPr="00CE7936">
        <w:rPr>
          <w:rFonts w:ascii="Times New Roman" w:hAnsi="Times New Roman" w:cs="Times New Roman"/>
          <w:sz w:val="24"/>
          <w:szCs w:val="24"/>
        </w:rPr>
        <w:t>Избр.труды</w:t>
      </w:r>
      <w:proofErr w:type="spellEnd"/>
      <w:r w:rsidRPr="00CE7936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CE7936">
        <w:rPr>
          <w:rFonts w:ascii="Times New Roman" w:hAnsi="Times New Roman" w:cs="Times New Roman"/>
          <w:sz w:val="24"/>
          <w:szCs w:val="24"/>
        </w:rPr>
        <w:t xml:space="preserve">  М.: Педагогика, 1983. 271 с. </w:t>
      </w:r>
    </w:p>
    <w:p w14:paraId="390F3FC7" w14:textId="77777777" w:rsidR="00A53C56" w:rsidRPr="00CE7936" w:rsidRDefault="00E93EF7" w:rsidP="00F41790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93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665135B" wp14:editId="0EA44ED9">
                <wp:simplePos x="0" y="0"/>
                <wp:positionH relativeFrom="column">
                  <wp:posOffset>-635</wp:posOffset>
                </wp:positionH>
                <wp:positionV relativeFrom="paragraph">
                  <wp:posOffset>135255</wp:posOffset>
                </wp:positionV>
                <wp:extent cx="323850" cy="158750"/>
                <wp:effectExtent l="0" t="1905" r="635" b="127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718491" w14:textId="77777777" w:rsidR="00E93EF7" w:rsidRDefault="00E93EF7" w:rsidP="00E93EF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65135B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.05pt;margin-top:10.65pt;width:25.5pt;height: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" o:allowincell="f" filled="f" stroked="f">
                <v:textbox inset="0,0,0,0">
                  <w:txbxContent>
                    <w:p w14:paraId="50718491" w14:textId="77777777" w:rsidR="00E93EF7" w:rsidRDefault="00E93EF7" w:rsidP="00E93EF7"/>
                  </w:txbxContent>
                </v:textbox>
              </v:shape>
            </w:pict>
          </mc:Fallback>
        </mc:AlternateContent>
      </w:r>
      <w:r w:rsidRPr="00CE7936">
        <w:rPr>
          <w:rFonts w:ascii="Times New Roman" w:hAnsi="Times New Roman" w:cs="Times New Roman"/>
          <w:sz w:val="24"/>
          <w:szCs w:val="24"/>
        </w:rPr>
        <w:t xml:space="preserve">Бутенко Н. Ю. </w:t>
      </w:r>
      <w:proofErr w:type="spellStart"/>
      <w:r w:rsidRPr="00CE7936">
        <w:rPr>
          <w:rFonts w:ascii="Times New Roman" w:hAnsi="Times New Roman" w:cs="Times New Roman"/>
          <w:sz w:val="24"/>
          <w:szCs w:val="24"/>
        </w:rPr>
        <w:t>Комунікативна</w:t>
      </w:r>
      <w:proofErr w:type="spellEnd"/>
      <w:r w:rsidRPr="00CE7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936">
        <w:rPr>
          <w:rFonts w:ascii="Times New Roman" w:hAnsi="Times New Roman" w:cs="Times New Roman"/>
          <w:sz w:val="24"/>
          <w:szCs w:val="24"/>
        </w:rPr>
        <w:t>майстерність</w:t>
      </w:r>
      <w:proofErr w:type="spellEnd"/>
      <w:r w:rsidRPr="00CE7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936">
        <w:rPr>
          <w:rFonts w:ascii="Times New Roman" w:hAnsi="Times New Roman" w:cs="Times New Roman"/>
          <w:sz w:val="24"/>
          <w:szCs w:val="24"/>
        </w:rPr>
        <w:t>викладача</w:t>
      </w:r>
      <w:proofErr w:type="spellEnd"/>
      <w:r w:rsidRPr="00CE793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E7936">
        <w:rPr>
          <w:rFonts w:ascii="Times New Roman" w:hAnsi="Times New Roman" w:cs="Times New Roman"/>
          <w:sz w:val="24"/>
          <w:szCs w:val="24"/>
        </w:rPr>
        <w:t>Навч</w:t>
      </w:r>
      <w:proofErr w:type="spellEnd"/>
      <w:r w:rsidRPr="00CE793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7936">
        <w:rPr>
          <w:rFonts w:ascii="Times New Roman" w:hAnsi="Times New Roman" w:cs="Times New Roman"/>
          <w:sz w:val="24"/>
          <w:szCs w:val="24"/>
        </w:rPr>
        <w:t>посібник</w:t>
      </w:r>
      <w:proofErr w:type="spellEnd"/>
      <w:r w:rsidRPr="00CE7936">
        <w:rPr>
          <w:rFonts w:ascii="Times New Roman" w:hAnsi="Times New Roman" w:cs="Times New Roman"/>
          <w:sz w:val="24"/>
          <w:szCs w:val="24"/>
        </w:rPr>
        <w:t>. К.:</w:t>
      </w:r>
      <w:r w:rsidRPr="00CE793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E7936">
        <w:rPr>
          <w:rFonts w:ascii="Times New Roman" w:hAnsi="Times New Roman" w:cs="Times New Roman"/>
          <w:sz w:val="24"/>
          <w:szCs w:val="24"/>
        </w:rPr>
        <w:t>КНЕУ, 2005. 336 с.</w:t>
      </w:r>
    </w:p>
    <w:p w14:paraId="190E89AA" w14:textId="77777777" w:rsidR="00A53C56" w:rsidRPr="00CE7936" w:rsidRDefault="00A53C56" w:rsidP="00F41790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936">
        <w:rPr>
          <w:rFonts w:ascii="Times New Roman" w:hAnsi="Times New Roman" w:cs="Times New Roman"/>
          <w:sz w:val="24"/>
          <w:szCs w:val="24"/>
        </w:rPr>
        <w:t xml:space="preserve">Бутенко Н. Ю. </w:t>
      </w:r>
      <w:proofErr w:type="spellStart"/>
      <w:r w:rsidRPr="00CE7936">
        <w:rPr>
          <w:rFonts w:ascii="Times New Roman" w:hAnsi="Times New Roman" w:cs="Times New Roman"/>
          <w:sz w:val="24"/>
          <w:szCs w:val="24"/>
        </w:rPr>
        <w:t>Комунікативні</w:t>
      </w:r>
      <w:proofErr w:type="spellEnd"/>
      <w:r w:rsidRPr="00CE7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936">
        <w:rPr>
          <w:rFonts w:ascii="Times New Roman" w:hAnsi="Times New Roman" w:cs="Times New Roman"/>
          <w:sz w:val="24"/>
          <w:szCs w:val="24"/>
        </w:rPr>
        <w:t>п</w:t>
      </w:r>
      <w:r w:rsidR="009219EB" w:rsidRPr="00CE7936">
        <w:rPr>
          <w:rFonts w:ascii="Times New Roman" w:hAnsi="Times New Roman" w:cs="Times New Roman"/>
          <w:sz w:val="24"/>
          <w:szCs w:val="24"/>
        </w:rPr>
        <w:t>роцеси</w:t>
      </w:r>
      <w:proofErr w:type="spellEnd"/>
      <w:r w:rsidR="009219EB" w:rsidRPr="00CE793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9219EB" w:rsidRPr="00CE7936">
        <w:rPr>
          <w:rFonts w:ascii="Times New Roman" w:hAnsi="Times New Roman" w:cs="Times New Roman"/>
          <w:sz w:val="24"/>
          <w:szCs w:val="24"/>
        </w:rPr>
        <w:t>навчанні</w:t>
      </w:r>
      <w:proofErr w:type="spellEnd"/>
      <w:r w:rsidR="009219EB" w:rsidRPr="00CE793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9219EB" w:rsidRPr="00CE7936">
        <w:rPr>
          <w:rFonts w:ascii="Times New Roman" w:hAnsi="Times New Roman" w:cs="Times New Roman"/>
          <w:sz w:val="24"/>
          <w:szCs w:val="24"/>
        </w:rPr>
        <w:t>Підручник</w:t>
      </w:r>
      <w:proofErr w:type="spellEnd"/>
      <w:r w:rsidR="009219EB" w:rsidRPr="00CE7936">
        <w:rPr>
          <w:rFonts w:ascii="Times New Roman" w:hAnsi="Times New Roman" w:cs="Times New Roman"/>
          <w:sz w:val="24"/>
          <w:szCs w:val="24"/>
        </w:rPr>
        <w:t xml:space="preserve">. К.: КНЕУ, 2004. </w:t>
      </w:r>
      <w:r w:rsidRPr="00CE7936">
        <w:rPr>
          <w:rFonts w:ascii="Times New Roman" w:hAnsi="Times New Roman" w:cs="Times New Roman"/>
          <w:sz w:val="24"/>
          <w:szCs w:val="24"/>
        </w:rPr>
        <w:t xml:space="preserve">383 с. </w:t>
      </w:r>
    </w:p>
    <w:p w14:paraId="5DC40676" w14:textId="77777777" w:rsidR="00460706" w:rsidRPr="00CE7936" w:rsidRDefault="00E93EF7" w:rsidP="00460706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936">
        <w:rPr>
          <w:rFonts w:ascii="Times New Roman" w:hAnsi="Times New Roman" w:cs="Times New Roman"/>
          <w:sz w:val="24"/>
          <w:szCs w:val="24"/>
        </w:rPr>
        <w:t xml:space="preserve">Волкова Н.П. </w:t>
      </w:r>
      <w:proofErr w:type="spellStart"/>
      <w:r w:rsidRPr="00CE7936">
        <w:rPr>
          <w:rFonts w:ascii="Times New Roman" w:hAnsi="Times New Roman" w:cs="Times New Roman"/>
          <w:sz w:val="24"/>
          <w:szCs w:val="24"/>
        </w:rPr>
        <w:t>Професійно-педагогічна</w:t>
      </w:r>
      <w:proofErr w:type="spellEnd"/>
      <w:r w:rsidRPr="00CE7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936">
        <w:rPr>
          <w:rFonts w:ascii="Times New Roman" w:hAnsi="Times New Roman" w:cs="Times New Roman"/>
          <w:sz w:val="24"/>
          <w:szCs w:val="24"/>
        </w:rPr>
        <w:t>комунікація</w:t>
      </w:r>
      <w:proofErr w:type="spellEnd"/>
      <w:r w:rsidRPr="00CE793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E7936">
        <w:rPr>
          <w:rFonts w:ascii="Times New Roman" w:hAnsi="Times New Roman" w:cs="Times New Roman"/>
          <w:sz w:val="24"/>
          <w:szCs w:val="24"/>
        </w:rPr>
        <w:t>Навч</w:t>
      </w:r>
      <w:proofErr w:type="spellEnd"/>
      <w:r w:rsidRPr="00CE793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7936">
        <w:rPr>
          <w:rFonts w:ascii="Times New Roman" w:hAnsi="Times New Roman" w:cs="Times New Roman"/>
          <w:sz w:val="24"/>
          <w:szCs w:val="24"/>
        </w:rPr>
        <w:t>посіб</w:t>
      </w:r>
      <w:proofErr w:type="spellEnd"/>
      <w:r w:rsidRPr="00CE7936">
        <w:rPr>
          <w:rFonts w:ascii="Times New Roman" w:hAnsi="Times New Roman" w:cs="Times New Roman"/>
          <w:sz w:val="24"/>
          <w:szCs w:val="24"/>
        </w:rPr>
        <w:t>. К.: ВЦ «</w:t>
      </w:r>
      <w:proofErr w:type="spellStart"/>
      <w:r w:rsidRPr="00CE7936">
        <w:rPr>
          <w:rFonts w:ascii="Times New Roman" w:hAnsi="Times New Roman" w:cs="Times New Roman"/>
          <w:sz w:val="24"/>
          <w:szCs w:val="24"/>
        </w:rPr>
        <w:t>Академія</w:t>
      </w:r>
      <w:proofErr w:type="spellEnd"/>
      <w:r w:rsidRPr="00CE7936">
        <w:rPr>
          <w:rFonts w:ascii="Times New Roman" w:hAnsi="Times New Roman" w:cs="Times New Roman"/>
          <w:sz w:val="24"/>
          <w:szCs w:val="24"/>
        </w:rPr>
        <w:t>»,</w:t>
      </w:r>
      <w:r w:rsidRPr="00CE793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E7936">
        <w:rPr>
          <w:rFonts w:ascii="Times New Roman" w:hAnsi="Times New Roman" w:cs="Times New Roman"/>
          <w:sz w:val="24"/>
          <w:szCs w:val="24"/>
        </w:rPr>
        <w:t>2006. 256 с.</w:t>
      </w:r>
      <w:r w:rsidR="00460706" w:rsidRPr="00CE79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38D68D" w14:textId="77777777" w:rsidR="00E93EF7" w:rsidRPr="00CE7936" w:rsidRDefault="00460706" w:rsidP="00F41790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936">
        <w:rPr>
          <w:rFonts w:ascii="Times New Roman" w:hAnsi="Times New Roman" w:cs="Times New Roman"/>
          <w:sz w:val="24"/>
          <w:szCs w:val="24"/>
        </w:rPr>
        <w:t>Введенская Л. А., Павлова Л. Г. Культура и искусство речи. Р.-на-Дону, 1995.</w:t>
      </w:r>
    </w:p>
    <w:p w14:paraId="538BB876" w14:textId="77777777" w:rsidR="009219EB" w:rsidRPr="00CE7936" w:rsidRDefault="009219EB" w:rsidP="00F41790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936">
        <w:rPr>
          <w:rFonts w:ascii="Times New Roman" w:hAnsi="Times New Roman" w:cs="Times New Roman"/>
          <w:sz w:val="24"/>
          <w:szCs w:val="24"/>
        </w:rPr>
        <w:t>Горелов И. Н. Невербальные компоненты коммуникации. М.: Наука, 1980.</w:t>
      </w:r>
    </w:p>
    <w:p w14:paraId="32306D85" w14:textId="77777777" w:rsidR="00E93EF7" w:rsidRPr="00CE7936" w:rsidRDefault="00E93EF7" w:rsidP="00F41790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7936">
        <w:rPr>
          <w:rFonts w:ascii="Times New Roman" w:hAnsi="Times New Roman" w:cs="Times New Roman"/>
          <w:sz w:val="24"/>
          <w:szCs w:val="24"/>
        </w:rPr>
        <w:t>Грехнев</w:t>
      </w:r>
      <w:proofErr w:type="spellEnd"/>
      <w:r w:rsidRPr="00CE7936">
        <w:rPr>
          <w:rFonts w:ascii="Times New Roman" w:hAnsi="Times New Roman" w:cs="Times New Roman"/>
          <w:sz w:val="24"/>
          <w:szCs w:val="24"/>
        </w:rPr>
        <w:t xml:space="preserve"> В.А. Культура педагогического общения</w:t>
      </w:r>
      <w:r w:rsidRPr="00CE7936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CE7936">
        <w:rPr>
          <w:rFonts w:ascii="Times New Roman" w:hAnsi="Times New Roman" w:cs="Times New Roman"/>
          <w:sz w:val="24"/>
          <w:szCs w:val="24"/>
        </w:rPr>
        <w:t>М.: Просвещение,1990. 142 с.</w:t>
      </w:r>
    </w:p>
    <w:p w14:paraId="06E65B51" w14:textId="77777777" w:rsidR="00E93EF7" w:rsidRPr="00CE7936" w:rsidRDefault="00E93EF7" w:rsidP="00F41790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936">
        <w:rPr>
          <w:rFonts w:ascii="Times New Roman" w:hAnsi="Times New Roman" w:cs="Times New Roman"/>
          <w:spacing w:val="-2"/>
          <w:sz w:val="24"/>
          <w:szCs w:val="24"/>
        </w:rPr>
        <w:t>Кан-Калик В.А. Учителю о педагогическом общении</w:t>
      </w:r>
      <w:r w:rsidRPr="00CE7936">
        <w:rPr>
          <w:rFonts w:ascii="Times New Roman" w:hAnsi="Times New Roman" w:cs="Times New Roman"/>
          <w:spacing w:val="-2"/>
          <w:sz w:val="24"/>
          <w:szCs w:val="24"/>
          <w:lang w:val="uk-UA"/>
        </w:rPr>
        <w:t>.</w:t>
      </w:r>
      <w:r w:rsidRPr="00CE7936">
        <w:rPr>
          <w:rFonts w:ascii="Times New Roman" w:hAnsi="Times New Roman" w:cs="Times New Roman"/>
          <w:sz w:val="24"/>
          <w:szCs w:val="24"/>
        </w:rPr>
        <w:t xml:space="preserve"> М.: Просвещение, 1987.</w:t>
      </w:r>
    </w:p>
    <w:p w14:paraId="4E49D74A" w14:textId="77777777" w:rsidR="001E2553" w:rsidRPr="00CE7936" w:rsidRDefault="00DA7979" w:rsidP="001E2553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936">
        <w:rPr>
          <w:rFonts w:ascii="Times New Roman" w:hAnsi="Times New Roman" w:cs="Times New Roman"/>
          <w:sz w:val="24"/>
          <w:szCs w:val="24"/>
        </w:rPr>
        <w:t>Кан-Калик В. А. Тренинг профессиона</w:t>
      </w:r>
      <w:r w:rsidR="00F41790" w:rsidRPr="00CE7936">
        <w:rPr>
          <w:rFonts w:ascii="Times New Roman" w:hAnsi="Times New Roman" w:cs="Times New Roman"/>
          <w:sz w:val="24"/>
          <w:szCs w:val="24"/>
        </w:rPr>
        <w:t xml:space="preserve">льно-педагогического общения. </w:t>
      </w:r>
      <w:r w:rsidRPr="00CE7936">
        <w:rPr>
          <w:rFonts w:ascii="Times New Roman" w:hAnsi="Times New Roman" w:cs="Times New Roman"/>
          <w:sz w:val="24"/>
          <w:szCs w:val="24"/>
        </w:rPr>
        <w:t>М., 1990.</w:t>
      </w:r>
    </w:p>
    <w:p w14:paraId="01D519D0" w14:textId="77777777" w:rsidR="001E2553" w:rsidRPr="00CE7936" w:rsidRDefault="00E93EF7" w:rsidP="001E2553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936">
        <w:rPr>
          <w:rFonts w:ascii="Times New Roman" w:hAnsi="Times New Roman" w:cs="Times New Roman"/>
          <w:iCs/>
          <w:color w:val="000000"/>
          <w:spacing w:val="5"/>
          <w:sz w:val="24"/>
          <w:szCs w:val="24"/>
        </w:rPr>
        <w:t xml:space="preserve">Ковальчук Л. </w:t>
      </w:r>
      <w:proofErr w:type="spellStart"/>
      <w:r w:rsidRPr="00CE7936">
        <w:rPr>
          <w:rFonts w:ascii="Times New Roman" w:hAnsi="Times New Roman" w:cs="Times New Roman"/>
          <w:iCs/>
          <w:color w:val="000000"/>
          <w:spacing w:val="5"/>
          <w:sz w:val="24"/>
          <w:szCs w:val="24"/>
        </w:rPr>
        <w:t>Основи</w:t>
      </w:r>
      <w:proofErr w:type="spellEnd"/>
      <w:r w:rsidRPr="00CE7936">
        <w:rPr>
          <w:rFonts w:ascii="Times New Roman" w:hAnsi="Times New Roman" w:cs="Times New Roman"/>
          <w:iCs/>
          <w:color w:val="000000"/>
          <w:spacing w:val="5"/>
          <w:sz w:val="24"/>
          <w:szCs w:val="24"/>
        </w:rPr>
        <w:t xml:space="preserve"> </w:t>
      </w:r>
      <w:proofErr w:type="spellStart"/>
      <w:r w:rsidRPr="00CE7936">
        <w:rPr>
          <w:rFonts w:ascii="Times New Roman" w:hAnsi="Times New Roman" w:cs="Times New Roman"/>
          <w:iCs/>
          <w:color w:val="000000"/>
          <w:spacing w:val="5"/>
          <w:sz w:val="24"/>
          <w:szCs w:val="24"/>
        </w:rPr>
        <w:t>педагогічної</w:t>
      </w:r>
      <w:proofErr w:type="spellEnd"/>
      <w:r w:rsidRPr="00CE7936">
        <w:rPr>
          <w:rFonts w:ascii="Times New Roman" w:hAnsi="Times New Roman" w:cs="Times New Roman"/>
          <w:iCs/>
          <w:color w:val="000000"/>
          <w:spacing w:val="5"/>
          <w:sz w:val="24"/>
          <w:szCs w:val="24"/>
        </w:rPr>
        <w:t xml:space="preserve"> </w:t>
      </w:r>
      <w:proofErr w:type="spellStart"/>
      <w:r w:rsidRPr="00CE7936">
        <w:rPr>
          <w:rFonts w:ascii="Times New Roman" w:hAnsi="Times New Roman" w:cs="Times New Roman"/>
          <w:iCs/>
          <w:color w:val="000000"/>
          <w:spacing w:val="5"/>
          <w:sz w:val="24"/>
          <w:szCs w:val="24"/>
        </w:rPr>
        <w:t>майстерності</w:t>
      </w:r>
      <w:proofErr w:type="spellEnd"/>
      <w:r w:rsidRPr="00CE7936">
        <w:rPr>
          <w:rFonts w:ascii="Times New Roman" w:hAnsi="Times New Roman" w:cs="Times New Roman"/>
          <w:iCs/>
          <w:color w:val="000000"/>
          <w:spacing w:val="5"/>
          <w:sz w:val="24"/>
          <w:szCs w:val="24"/>
        </w:rPr>
        <w:t xml:space="preserve">: </w:t>
      </w:r>
      <w:proofErr w:type="spellStart"/>
      <w:r w:rsidRPr="00CE7936">
        <w:rPr>
          <w:rFonts w:ascii="Times New Roman" w:hAnsi="Times New Roman" w:cs="Times New Roman"/>
          <w:iCs/>
          <w:color w:val="000000"/>
          <w:spacing w:val="5"/>
          <w:sz w:val="24"/>
          <w:szCs w:val="24"/>
        </w:rPr>
        <w:t>Навчальний</w:t>
      </w:r>
      <w:proofErr w:type="spellEnd"/>
      <w:r w:rsidRPr="00CE7936">
        <w:rPr>
          <w:rFonts w:ascii="Times New Roman" w:hAnsi="Times New Roman" w:cs="Times New Roman"/>
          <w:iCs/>
          <w:color w:val="000000"/>
          <w:spacing w:val="5"/>
          <w:sz w:val="24"/>
          <w:szCs w:val="24"/>
        </w:rPr>
        <w:t xml:space="preserve"> </w:t>
      </w:r>
      <w:proofErr w:type="spellStart"/>
      <w:r w:rsidRPr="00CE7936">
        <w:rPr>
          <w:rFonts w:ascii="Times New Roman" w:hAnsi="Times New Roman" w:cs="Times New Roman"/>
          <w:iCs/>
          <w:color w:val="000000"/>
          <w:spacing w:val="5"/>
          <w:sz w:val="24"/>
          <w:szCs w:val="24"/>
        </w:rPr>
        <w:t>посібник</w:t>
      </w:r>
      <w:proofErr w:type="spellEnd"/>
      <w:r w:rsidRPr="00CE7936">
        <w:rPr>
          <w:rFonts w:ascii="Times New Roman" w:hAnsi="Times New Roman" w:cs="Times New Roman"/>
          <w:iCs/>
          <w:color w:val="000000"/>
          <w:spacing w:val="5"/>
          <w:sz w:val="24"/>
          <w:szCs w:val="24"/>
        </w:rPr>
        <w:t xml:space="preserve">. </w:t>
      </w:r>
      <w:proofErr w:type="spellStart"/>
      <w:r w:rsidR="00F41790" w:rsidRPr="00CE7936">
        <w:rPr>
          <w:rFonts w:ascii="Times New Roman" w:hAnsi="Times New Roman" w:cs="Times New Roman"/>
          <w:iCs/>
          <w:color w:val="000000"/>
          <w:spacing w:val="5"/>
          <w:sz w:val="24"/>
          <w:szCs w:val="24"/>
        </w:rPr>
        <w:t>Львів</w:t>
      </w:r>
      <w:proofErr w:type="spellEnd"/>
      <w:r w:rsidR="00F41790" w:rsidRPr="00CE7936">
        <w:rPr>
          <w:rFonts w:ascii="Times New Roman" w:hAnsi="Times New Roman" w:cs="Times New Roman"/>
          <w:iCs/>
          <w:color w:val="000000"/>
          <w:spacing w:val="5"/>
          <w:sz w:val="24"/>
          <w:szCs w:val="24"/>
        </w:rPr>
        <w:t xml:space="preserve">, 2007. </w:t>
      </w:r>
      <w:r w:rsidRPr="00CE7936">
        <w:rPr>
          <w:rFonts w:ascii="Times New Roman" w:hAnsi="Times New Roman" w:cs="Times New Roman"/>
          <w:iCs/>
          <w:color w:val="000000"/>
          <w:spacing w:val="5"/>
          <w:sz w:val="24"/>
          <w:szCs w:val="24"/>
        </w:rPr>
        <w:t>608 с.</w:t>
      </w:r>
    </w:p>
    <w:p w14:paraId="674BF190" w14:textId="77777777" w:rsidR="001E2553" w:rsidRPr="00CE7936" w:rsidRDefault="00E93EF7" w:rsidP="001E2553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936">
        <w:rPr>
          <w:rFonts w:ascii="Times New Roman" w:hAnsi="Times New Roman" w:cs="Times New Roman"/>
          <w:bCs/>
          <w:sz w:val="24"/>
          <w:szCs w:val="24"/>
        </w:rPr>
        <w:t>Коммуникативная деятельность педагога.</w:t>
      </w:r>
      <w:r w:rsidRPr="00CE7936">
        <w:rPr>
          <w:rFonts w:ascii="Times New Roman" w:hAnsi="Times New Roman" w:cs="Times New Roman"/>
          <w:sz w:val="24"/>
          <w:szCs w:val="24"/>
        </w:rPr>
        <w:t xml:space="preserve"> Краткий курс: Учебное пособие в</w:t>
      </w:r>
      <w:r w:rsidRPr="00CE7936">
        <w:rPr>
          <w:rFonts w:ascii="Times New Roman" w:hAnsi="Times New Roman" w:cs="Times New Roman"/>
          <w:color w:val="000000"/>
          <w:spacing w:val="18"/>
          <w:w w:val="83"/>
          <w:sz w:val="24"/>
          <w:szCs w:val="24"/>
        </w:rPr>
        <w:t xml:space="preserve"> </w:t>
      </w:r>
      <w:r w:rsidRPr="00CE7936">
        <w:rPr>
          <w:rFonts w:ascii="Times New Roman" w:hAnsi="Times New Roman" w:cs="Times New Roman"/>
          <w:sz w:val="24"/>
          <w:szCs w:val="24"/>
        </w:rPr>
        <w:t xml:space="preserve">помощь студентам / Сост. </w:t>
      </w:r>
      <w:proofErr w:type="spellStart"/>
      <w:r w:rsidRPr="00CE7936">
        <w:rPr>
          <w:rFonts w:ascii="Times New Roman" w:hAnsi="Times New Roman" w:cs="Times New Roman"/>
          <w:sz w:val="24"/>
          <w:szCs w:val="24"/>
        </w:rPr>
        <w:t>Е.В.Яфарова</w:t>
      </w:r>
      <w:proofErr w:type="spellEnd"/>
      <w:r w:rsidRPr="00CE7936">
        <w:rPr>
          <w:rFonts w:ascii="Times New Roman" w:hAnsi="Times New Roman" w:cs="Times New Roman"/>
          <w:sz w:val="24"/>
          <w:szCs w:val="24"/>
        </w:rPr>
        <w:t>. Балашов: Изд-во «Николаев», 2004. 60с.</w:t>
      </w:r>
    </w:p>
    <w:p w14:paraId="677F1993" w14:textId="77777777" w:rsidR="00A53C56" w:rsidRPr="00CE7936" w:rsidRDefault="00A53C56" w:rsidP="001E2553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793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Крижанская</w:t>
      </w:r>
      <w:proofErr w:type="spellEnd"/>
      <w:r w:rsidRPr="00CE7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Ю.С., Третьяков В.П. Грамматика общения. Л., 1990. </w:t>
      </w:r>
    </w:p>
    <w:p w14:paraId="1204FB57" w14:textId="77777777" w:rsidR="009219EB" w:rsidRPr="00CE7936" w:rsidRDefault="009219EB" w:rsidP="00F41790">
      <w:pPr>
        <w:numPr>
          <w:ilvl w:val="0"/>
          <w:numId w:val="16"/>
        </w:numPr>
        <w:spacing w:after="0" w:line="210" w:lineRule="exact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proofErr w:type="spellStart"/>
      <w:r w:rsidRPr="00CE7936">
        <w:rPr>
          <w:rFonts w:ascii="Times New Roman" w:hAnsi="Times New Roman" w:cs="Times New Roman"/>
          <w:spacing w:val="-4"/>
          <w:sz w:val="24"/>
          <w:szCs w:val="24"/>
        </w:rPr>
        <w:t>Лабунская</w:t>
      </w:r>
      <w:proofErr w:type="spellEnd"/>
      <w:r w:rsidRPr="00CE7936">
        <w:rPr>
          <w:rFonts w:ascii="Times New Roman" w:hAnsi="Times New Roman" w:cs="Times New Roman"/>
          <w:spacing w:val="-4"/>
          <w:sz w:val="24"/>
          <w:szCs w:val="24"/>
        </w:rPr>
        <w:t xml:space="preserve"> В. А. Невербальное поведение. Ростов-н/Д.: РГУ, 1986.</w:t>
      </w:r>
    </w:p>
    <w:p w14:paraId="642AF166" w14:textId="77777777" w:rsidR="00DA7979" w:rsidRPr="00CE7936" w:rsidRDefault="00DA7979" w:rsidP="00F41790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7936">
        <w:rPr>
          <w:rFonts w:ascii="Times New Roman" w:hAnsi="Times New Roman" w:cs="Times New Roman"/>
          <w:sz w:val="24"/>
          <w:szCs w:val="24"/>
        </w:rPr>
        <w:t>Ладыженская</w:t>
      </w:r>
      <w:proofErr w:type="spellEnd"/>
      <w:r w:rsidRPr="00CE7936">
        <w:rPr>
          <w:rFonts w:ascii="Times New Roman" w:hAnsi="Times New Roman" w:cs="Times New Roman"/>
          <w:sz w:val="24"/>
          <w:szCs w:val="24"/>
        </w:rPr>
        <w:t xml:space="preserve"> Т. А. Живое слово: Устная речь как средство и предмет о</w:t>
      </w:r>
      <w:r w:rsidR="009219EB" w:rsidRPr="00CE7936">
        <w:rPr>
          <w:rFonts w:ascii="Times New Roman" w:hAnsi="Times New Roman" w:cs="Times New Roman"/>
          <w:sz w:val="24"/>
          <w:szCs w:val="24"/>
        </w:rPr>
        <w:t xml:space="preserve">бучения. </w:t>
      </w:r>
      <w:r w:rsidRPr="00CE7936">
        <w:rPr>
          <w:rFonts w:ascii="Times New Roman" w:hAnsi="Times New Roman" w:cs="Times New Roman"/>
          <w:sz w:val="24"/>
          <w:szCs w:val="24"/>
        </w:rPr>
        <w:t>М., 1989.</w:t>
      </w:r>
    </w:p>
    <w:p w14:paraId="5E7BCA1E" w14:textId="77777777" w:rsidR="00DA7979" w:rsidRPr="00CE7936" w:rsidRDefault="00E93EF7" w:rsidP="00F41790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936">
        <w:rPr>
          <w:rFonts w:ascii="Times New Roman" w:hAnsi="Times New Roman" w:cs="Times New Roman"/>
          <w:sz w:val="24"/>
          <w:szCs w:val="24"/>
        </w:rPr>
        <w:t>Леонть</w:t>
      </w:r>
      <w:r w:rsidR="009219EB" w:rsidRPr="00CE7936">
        <w:rPr>
          <w:rFonts w:ascii="Times New Roman" w:hAnsi="Times New Roman" w:cs="Times New Roman"/>
          <w:sz w:val="24"/>
          <w:szCs w:val="24"/>
        </w:rPr>
        <w:t>ев</w:t>
      </w:r>
      <w:r w:rsidRPr="00CE7936">
        <w:rPr>
          <w:rFonts w:ascii="Times New Roman" w:hAnsi="Times New Roman" w:cs="Times New Roman"/>
          <w:sz w:val="24"/>
          <w:szCs w:val="24"/>
        </w:rPr>
        <w:t xml:space="preserve"> А.А. Педагогическое общение</w:t>
      </w:r>
      <w:r w:rsidRPr="00CE7936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F41790" w:rsidRPr="00CE7936">
        <w:rPr>
          <w:rFonts w:ascii="Times New Roman" w:hAnsi="Times New Roman" w:cs="Times New Roman"/>
          <w:sz w:val="24"/>
          <w:szCs w:val="24"/>
        </w:rPr>
        <w:t xml:space="preserve">М.: Знание, 1979. </w:t>
      </w:r>
      <w:r w:rsidRPr="00CE7936">
        <w:rPr>
          <w:rFonts w:ascii="Times New Roman" w:hAnsi="Times New Roman" w:cs="Times New Roman"/>
          <w:sz w:val="24"/>
          <w:szCs w:val="24"/>
        </w:rPr>
        <w:t>46 с.</w:t>
      </w:r>
    </w:p>
    <w:p w14:paraId="4E05C899" w14:textId="77777777" w:rsidR="00CF09B7" w:rsidRPr="00CE7936" w:rsidRDefault="00CF09B7" w:rsidP="00CF09B7">
      <w:pPr>
        <w:pStyle w:val="a5"/>
        <w:widowControl w:val="0"/>
        <w:numPr>
          <w:ilvl w:val="0"/>
          <w:numId w:val="16"/>
        </w:numPr>
        <w:tabs>
          <w:tab w:val="left" w:pos="3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7936">
        <w:rPr>
          <w:rFonts w:ascii="Times New Roman" w:hAnsi="Times New Roman" w:cs="Times New Roman"/>
          <w:sz w:val="24"/>
          <w:szCs w:val="24"/>
        </w:rPr>
        <w:t>Мистецтво</w:t>
      </w:r>
      <w:proofErr w:type="spellEnd"/>
      <w:r w:rsidRPr="00CE7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936">
        <w:rPr>
          <w:rFonts w:ascii="Times New Roman" w:hAnsi="Times New Roman" w:cs="Times New Roman"/>
          <w:sz w:val="24"/>
          <w:szCs w:val="24"/>
        </w:rPr>
        <w:t>виховання</w:t>
      </w:r>
      <w:proofErr w:type="spellEnd"/>
      <w:r w:rsidRPr="00CE7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936">
        <w:rPr>
          <w:rFonts w:ascii="Times New Roman" w:hAnsi="Times New Roman" w:cs="Times New Roman"/>
          <w:sz w:val="24"/>
          <w:szCs w:val="24"/>
        </w:rPr>
        <w:t>Людини</w:t>
      </w:r>
      <w:proofErr w:type="spellEnd"/>
      <w:r w:rsidRPr="00CE793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E7936">
        <w:rPr>
          <w:rFonts w:ascii="Times New Roman" w:hAnsi="Times New Roman" w:cs="Times New Roman"/>
          <w:sz w:val="24"/>
          <w:szCs w:val="24"/>
        </w:rPr>
        <w:t>колективна</w:t>
      </w:r>
      <w:proofErr w:type="spellEnd"/>
      <w:r w:rsidRPr="00CE7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936">
        <w:rPr>
          <w:rFonts w:ascii="Times New Roman" w:hAnsi="Times New Roman" w:cs="Times New Roman"/>
          <w:sz w:val="24"/>
          <w:szCs w:val="24"/>
        </w:rPr>
        <w:t>монографія</w:t>
      </w:r>
      <w:proofErr w:type="spellEnd"/>
      <w:r w:rsidRPr="00CE7936">
        <w:rPr>
          <w:rFonts w:ascii="Times New Roman" w:hAnsi="Times New Roman" w:cs="Times New Roman"/>
          <w:sz w:val="24"/>
          <w:szCs w:val="24"/>
        </w:rPr>
        <w:t xml:space="preserve"> / Г.П. Шевченко, В.М. </w:t>
      </w:r>
      <w:proofErr w:type="spellStart"/>
      <w:r w:rsidRPr="00CE7936">
        <w:rPr>
          <w:rFonts w:ascii="Times New Roman" w:hAnsi="Times New Roman" w:cs="Times New Roman"/>
          <w:sz w:val="24"/>
          <w:szCs w:val="24"/>
        </w:rPr>
        <w:t>Алфімов</w:t>
      </w:r>
      <w:proofErr w:type="spellEnd"/>
      <w:r w:rsidRPr="00CE7936">
        <w:rPr>
          <w:rFonts w:ascii="Times New Roman" w:hAnsi="Times New Roman" w:cs="Times New Roman"/>
          <w:sz w:val="24"/>
          <w:szCs w:val="24"/>
        </w:rPr>
        <w:t xml:space="preserve">, Т.Л. Антоненко, М.В. </w:t>
      </w:r>
      <w:proofErr w:type="spellStart"/>
      <w:r w:rsidRPr="00CE7936">
        <w:rPr>
          <w:rFonts w:ascii="Times New Roman" w:hAnsi="Times New Roman" w:cs="Times New Roman"/>
          <w:sz w:val="24"/>
          <w:szCs w:val="24"/>
        </w:rPr>
        <w:t>Безугла</w:t>
      </w:r>
      <w:proofErr w:type="spellEnd"/>
      <w:r w:rsidRPr="00CE7936">
        <w:rPr>
          <w:rFonts w:ascii="Times New Roman" w:hAnsi="Times New Roman" w:cs="Times New Roman"/>
          <w:sz w:val="24"/>
          <w:szCs w:val="24"/>
        </w:rPr>
        <w:t xml:space="preserve">, Є.А. Зеленов, О.П. </w:t>
      </w:r>
      <w:proofErr w:type="spellStart"/>
      <w:r w:rsidRPr="00CE7936">
        <w:rPr>
          <w:rFonts w:ascii="Times New Roman" w:hAnsi="Times New Roman" w:cs="Times New Roman"/>
          <w:sz w:val="24"/>
          <w:szCs w:val="24"/>
        </w:rPr>
        <w:t>Лучанінова</w:t>
      </w:r>
      <w:proofErr w:type="spellEnd"/>
      <w:r w:rsidRPr="00CE7936">
        <w:rPr>
          <w:rFonts w:ascii="Times New Roman" w:hAnsi="Times New Roman" w:cs="Times New Roman"/>
          <w:sz w:val="24"/>
          <w:szCs w:val="24"/>
        </w:rPr>
        <w:t xml:space="preserve">, Н.Є. </w:t>
      </w:r>
      <w:proofErr w:type="spellStart"/>
      <w:r w:rsidRPr="00CE7936">
        <w:rPr>
          <w:rFonts w:ascii="Times New Roman" w:hAnsi="Times New Roman" w:cs="Times New Roman"/>
          <w:sz w:val="24"/>
          <w:szCs w:val="24"/>
        </w:rPr>
        <w:t>Миропольська</w:t>
      </w:r>
      <w:proofErr w:type="spellEnd"/>
      <w:r w:rsidRPr="00CE7936">
        <w:rPr>
          <w:rFonts w:ascii="Times New Roman" w:hAnsi="Times New Roman" w:cs="Times New Roman"/>
          <w:sz w:val="24"/>
          <w:szCs w:val="24"/>
        </w:rPr>
        <w:t xml:space="preserve">, С.С. Рашидова, І.О. Сафонова, Г.С. Тарасенко, Т.Г. </w:t>
      </w:r>
      <w:proofErr w:type="spellStart"/>
      <w:r w:rsidRPr="00CE7936">
        <w:rPr>
          <w:rFonts w:ascii="Times New Roman" w:hAnsi="Times New Roman" w:cs="Times New Roman"/>
          <w:sz w:val="24"/>
          <w:szCs w:val="24"/>
        </w:rPr>
        <w:t>Тюріна</w:t>
      </w:r>
      <w:proofErr w:type="spellEnd"/>
      <w:r w:rsidRPr="00CE7936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CE7936">
        <w:rPr>
          <w:rFonts w:ascii="Times New Roman" w:hAnsi="Times New Roman" w:cs="Times New Roman"/>
          <w:sz w:val="24"/>
          <w:szCs w:val="24"/>
        </w:rPr>
        <w:t>Київ</w:t>
      </w:r>
      <w:proofErr w:type="spellEnd"/>
      <w:r w:rsidRPr="00CE7936">
        <w:rPr>
          <w:rFonts w:ascii="Times New Roman" w:hAnsi="Times New Roman" w:cs="Times New Roman"/>
          <w:sz w:val="24"/>
          <w:szCs w:val="24"/>
        </w:rPr>
        <w:t>: Вид-во «</w:t>
      </w:r>
      <w:proofErr w:type="spellStart"/>
      <w:r w:rsidRPr="00CE7936">
        <w:rPr>
          <w:rFonts w:ascii="Times New Roman" w:hAnsi="Times New Roman" w:cs="Times New Roman"/>
          <w:sz w:val="24"/>
          <w:szCs w:val="24"/>
        </w:rPr>
        <w:t>Педагогічна</w:t>
      </w:r>
      <w:proofErr w:type="spellEnd"/>
      <w:r w:rsidRPr="00CE7936">
        <w:rPr>
          <w:rFonts w:ascii="Times New Roman" w:hAnsi="Times New Roman" w:cs="Times New Roman"/>
          <w:sz w:val="24"/>
          <w:szCs w:val="24"/>
        </w:rPr>
        <w:t xml:space="preserve"> наука», 2017. 304 с.</w:t>
      </w:r>
    </w:p>
    <w:p w14:paraId="4EED7E68" w14:textId="77777777" w:rsidR="00CE7936" w:rsidRPr="00CE7936" w:rsidRDefault="00CE7936" w:rsidP="00CE7936">
      <w:pPr>
        <w:pStyle w:val="a5"/>
        <w:widowControl w:val="0"/>
        <w:numPr>
          <w:ilvl w:val="0"/>
          <w:numId w:val="16"/>
        </w:numPr>
        <w:tabs>
          <w:tab w:val="left" w:pos="3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936">
        <w:rPr>
          <w:rFonts w:ascii="Times New Roman" w:hAnsi="Times New Roman" w:cs="Times New Roman"/>
          <w:sz w:val="24"/>
          <w:szCs w:val="24"/>
        </w:rPr>
        <w:t xml:space="preserve">Мишаткина Т.В. Педагогическая этика: Учеб. </w:t>
      </w:r>
      <w:r w:rsidRPr="00CE7936">
        <w:rPr>
          <w:rFonts w:ascii="Times New Roman" w:hAnsi="Times New Roman" w:cs="Times New Roman"/>
          <w:sz w:val="24"/>
          <w:szCs w:val="24"/>
          <w:lang w:val="uk-UA"/>
        </w:rPr>
        <w:t>П</w:t>
      </w:r>
      <w:proofErr w:type="spellStart"/>
      <w:r w:rsidRPr="00CE7936">
        <w:rPr>
          <w:rFonts w:ascii="Times New Roman" w:hAnsi="Times New Roman" w:cs="Times New Roman"/>
          <w:sz w:val="24"/>
          <w:szCs w:val="24"/>
        </w:rPr>
        <w:t>особие</w:t>
      </w:r>
      <w:proofErr w:type="spellEnd"/>
      <w:r w:rsidRPr="00CE7936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CE7936">
        <w:rPr>
          <w:rFonts w:ascii="Times New Roman" w:hAnsi="Times New Roman" w:cs="Times New Roman"/>
          <w:sz w:val="24"/>
          <w:szCs w:val="24"/>
        </w:rPr>
        <w:t xml:space="preserve">Серия «Высшее образование». Ростов н/Д: Феникс; Мн.: </w:t>
      </w:r>
      <w:proofErr w:type="spellStart"/>
      <w:r w:rsidRPr="00CE7936">
        <w:rPr>
          <w:rFonts w:ascii="Times New Roman" w:hAnsi="Times New Roman" w:cs="Times New Roman"/>
          <w:sz w:val="24"/>
          <w:szCs w:val="24"/>
        </w:rPr>
        <w:t>ТетраСистемс</w:t>
      </w:r>
      <w:proofErr w:type="spellEnd"/>
      <w:r w:rsidRPr="00CE7936">
        <w:rPr>
          <w:rFonts w:ascii="Times New Roman" w:hAnsi="Times New Roman" w:cs="Times New Roman"/>
          <w:sz w:val="24"/>
          <w:szCs w:val="24"/>
        </w:rPr>
        <w:t>, 2004. 304 с. Гл.3, 8.</w:t>
      </w:r>
    </w:p>
    <w:p w14:paraId="08173A0B" w14:textId="77777777" w:rsidR="00CE7936" w:rsidRPr="00CE7936" w:rsidRDefault="00CE7936" w:rsidP="00CE7936">
      <w:pPr>
        <w:pStyle w:val="a5"/>
        <w:widowControl w:val="0"/>
        <w:numPr>
          <w:ilvl w:val="0"/>
          <w:numId w:val="16"/>
        </w:numPr>
        <w:tabs>
          <w:tab w:val="left" w:pos="3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936">
        <w:rPr>
          <w:rFonts w:ascii="Times New Roman" w:hAnsi="Times New Roman" w:cs="Times New Roman"/>
          <w:sz w:val="24"/>
          <w:szCs w:val="24"/>
        </w:rPr>
        <w:t>Морева Н.А. Основы педагогического мастерства: учебное пособие для вузов. М.: Просвещение, 2006. 320 с.</w:t>
      </w:r>
    </w:p>
    <w:p w14:paraId="7E1A7ECD" w14:textId="77777777" w:rsidR="00CE7936" w:rsidRPr="00CE7936" w:rsidRDefault="00CE7936" w:rsidP="00CE7936">
      <w:pPr>
        <w:numPr>
          <w:ilvl w:val="0"/>
          <w:numId w:val="16"/>
        </w:numPr>
        <w:spacing w:after="0" w:line="21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E7936">
        <w:rPr>
          <w:rFonts w:ascii="Times New Roman" w:hAnsi="Times New Roman" w:cs="Times New Roman"/>
          <w:sz w:val="24"/>
          <w:szCs w:val="24"/>
        </w:rPr>
        <w:t>Мороз А. В. Психология влияния</w:t>
      </w:r>
      <w:r w:rsidRPr="00CE7936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CE7936">
        <w:rPr>
          <w:rFonts w:ascii="Times New Roman" w:hAnsi="Times New Roman" w:cs="Times New Roman"/>
          <w:sz w:val="24"/>
          <w:szCs w:val="24"/>
        </w:rPr>
        <w:t xml:space="preserve"> СПб.: Питер, 2000.</w:t>
      </w:r>
    </w:p>
    <w:p w14:paraId="597F7143" w14:textId="77777777" w:rsidR="00CE7936" w:rsidRPr="00CE7936" w:rsidRDefault="00CE7936" w:rsidP="00CE7936">
      <w:pPr>
        <w:pStyle w:val="a5"/>
        <w:widowControl w:val="0"/>
        <w:numPr>
          <w:ilvl w:val="0"/>
          <w:numId w:val="16"/>
        </w:numPr>
        <w:tabs>
          <w:tab w:val="left" w:pos="3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936">
        <w:rPr>
          <w:rFonts w:ascii="Times New Roman" w:hAnsi="Times New Roman" w:cs="Times New Roman"/>
          <w:sz w:val="24"/>
          <w:szCs w:val="24"/>
        </w:rPr>
        <w:t>Морозов В. П. Искусство и наука общения: невербальная коммуникация. М.: ИП РАН, Центр «Искусство и наука», 1998.</w:t>
      </w:r>
    </w:p>
    <w:p w14:paraId="0928FBAC" w14:textId="77777777" w:rsidR="00CF09B7" w:rsidRPr="00CE7936" w:rsidRDefault="00CF09B7" w:rsidP="00CF09B7">
      <w:pPr>
        <w:pStyle w:val="a5"/>
        <w:widowControl w:val="0"/>
        <w:numPr>
          <w:ilvl w:val="0"/>
          <w:numId w:val="16"/>
        </w:numPr>
        <w:tabs>
          <w:tab w:val="left" w:pos="3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7936">
        <w:rPr>
          <w:rFonts w:ascii="Times New Roman" w:hAnsi="Times New Roman" w:cs="Times New Roman"/>
          <w:sz w:val="24"/>
          <w:szCs w:val="24"/>
        </w:rPr>
        <w:t>Педагогічна</w:t>
      </w:r>
      <w:proofErr w:type="spellEnd"/>
      <w:r w:rsidRPr="00CE7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936">
        <w:rPr>
          <w:rFonts w:ascii="Times New Roman" w:hAnsi="Times New Roman" w:cs="Times New Roman"/>
          <w:sz w:val="24"/>
          <w:szCs w:val="24"/>
        </w:rPr>
        <w:t>майстерність</w:t>
      </w:r>
      <w:proofErr w:type="spellEnd"/>
      <w:r w:rsidRPr="00CE793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E7936">
        <w:rPr>
          <w:rFonts w:ascii="Times New Roman" w:hAnsi="Times New Roman" w:cs="Times New Roman"/>
          <w:sz w:val="24"/>
          <w:szCs w:val="24"/>
        </w:rPr>
        <w:t>Підручник</w:t>
      </w:r>
      <w:proofErr w:type="spellEnd"/>
      <w:r w:rsidRPr="00CE7936">
        <w:rPr>
          <w:rFonts w:ascii="Times New Roman" w:hAnsi="Times New Roman" w:cs="Times New Roman"/>
          <w:sz w:val="24"/>
          <w:szCs w:val="24"/>
        </w:rPr>
        <w:t xml:space="preserve">. За ред. </w:t>
      </w:r>
      <w:proofErr w:type="spellStart"/>
      <w:r w:rsidRPr="00CE7936">
        <w:rPr>
          <w:rFonts w:ascii="Times New Roman" w:hAnsi="Times New Roman" w:cs="Times New Roman"/>
          <w:sz w:val="24"/>
          <w:szCs w:val="24"/>
        </w:rPr>
        <w:t>І.Зязюна</w:t>
      </w:r>
      <w:proofErr w:type="spellEnd"/>
      <w:r w:rsidRPr="00CE7936">
        <w:rPr>
          <w:rFonts w:ascii="Times New Roman" w:hAnsi="Times New Roman" w:cs="Times New Roman"/>
          <w:sz w:val="24"/>
          <w:szCs w:val="24"/>
        </w:rPr>
        <w:t>. К.: СПД Богданова А.М., 2008 (</w:t>
      </w:r>
      <w:proofErr w:type="spellStart"/>
      <w:r w:rsidRPr="00CE7936">
        <w:rPr>
          <w:rFonts w:ascii="Times New Roman" w:hAnsi="Times New Roman" w:cs="Times New Roman"/>
          <w:sz w:val="24"/>
          <w:szCs w:val="24"/>
        </w:rPr>
        <w:t>Педагогічна</w:t>
      </w:r>
      <w:proofErr w:type="spellEnd"/>
      <w:r w:rsidRPr="00CE7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936">
        <w:rPr>
          <w:rFonts w:ascii="Times New Roman" w:hAnsi="Times New Roman" w:cs="Times New Roman"/>
          <w:sz w:val="24"/>
          <w:szCs w:val="24"/>
        </w:rPr>
        <w:t>майстерність</w:t>
      </w:r>
      <w:proofErr w:type="spellEnd"/>
      <w:r w:rsidRPr="00CE793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E7936">
        <w:rPr>
          <w:rFonts w:ascii="Times New Roman" w:hAnsi="Times New Roman" w:cs="Times New Roman"/>
          <w:sz w:val="24"/>
          <w:szCs w:val="24"/>
        </w:rPr>
        <w:t>Підручник</w:t>
      </w:r>
      <w:proofErr w:type="spellEnd"/>
      <w:r w:rsidRPr="00CE7936">
        <w:rPr>
          <w:rFonts w:ascii="Times New Roman" w:hAnsi="Times New Roman" w:cs="Times New Roman"/>
          <w:sz w:val="24"/>
          <w:szCs w:val="24"/>
        </w:rPr>
        <w:t xml:space="preserve">. За ред. </w:t>
      </w:r>
      <w:proofErr w:type="spellStart"/>
      <w:r w:rsidRPr="00CE7936">
        <w:rPr>
          <w:rFonts w:ascii="Times New Roman" w:hAnsi="Times New Roman" w:cs="Times New Roman"/>
          <w:sz w:val="24"/>
          <w:szCs w:val="24"/>
        </w:rPr>
        <w:t>І.Зязюна</w:t>
      </w:r>
      <w:proofErr w:type="spellEnd"/>
      <w:r w:rsidRPr="00CE7936">
        <w:rPr>
          <w:rFonts w:ascii="Times New Roman" w:hAnsi="Times New Roman" w:cs="Times New Roman"/>
          <w:sz w:val="24"/>
          <w:szCs w:val="24"/>
        </w:rPr>
        <w:t xml:space="preserve">. К.: </w:t>
      </w:r>
      <w:proofErr w:type="spellStart"/>
      <w:r w:rsidRPr="00CE7936">
        <w:rPr>
          <w:rFonts w:ascii="Times New Roman" w:hAnsi="Times New Roman" w:cs="Times New Roman"/>
          <w:sz w:val="24"/>
          <w:szCs w:val="24"/>
        </w:rPr>
        <w:t>Вища</w:t>
      </w:r>
      <w:proofErr w:type="spellEnd"/>
      <w:r w:rsidRPr="00CE7936">
        <w:rPr>
          <w:rFonts w:ascii="Times New Roman" w:hAnsi="Times New Roman" w:cs="Times New Roman"/>
          <w:sz w:val="24"/>
          <w:szCs w:val="24"/>
        </w:rPr>
        <w:t xml:space="preserve"> школа, 1997.  </w:t>
      </w:r>
      <w:proofErr w:type="spellStart"/>
      <w:r w:rsidRPr="00CE7936">
        <w:rPr>
          <w:rFonts w:ascii="Times New Roman" w:hAnsi="Times New Roman" w:cs="Times New Roman"/>
          <w:sz w:val="24"/>
          <w:szCs w:val="24"/>
        </w:rPr>
        <w:t>И.А.Зязюн</w:t>
      </w:r>
      <w:proofErr w:type="spellEnd"/>
      <w:r w:rsidRPr="00CE793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E7936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CE7936">
        <w:rPr>
          <w:rFonts w:ascii="Times New Roman" w:hAnsi="Times New Roman" w:cs="Times New Roman"/>
          <w:sz w:val="24"/>
          <w:szCs w:val="24"/>
        </w:rPr>
        <w:t xml:space="preserve"> Основы педагогического </w:t>
      </w:r>
      <w:proofErr w:type="spellStart"/>
      <w:r w:rsidRPr="00CE7936">
        <w:rPr>
          <w:rFonts w:ascii="Times New Roman" w:hAnsi="Times New Roman" w:cs="Times New Roman"/>
          <w:sz w:val="24"/>
          <w:szCs w:val="24"/>
        </w:rPr>
        <w:t>майстерства</w:t>
      </w:r>
      <w:proofErr w:type="spellEnd"/>
      <w:r w:rsidRPr="00CE7936">
        <w:rPr>
          <w:rFonts w:ascii="Times New Roman" w:hAnsi="Times New Roman" w:cs="Times New Roman"/>
          <w:sz w:val="24"/>
          <w:szCs w:val="24"/>
        </w:rPr>
        <w:t xml:space="preserve">. Москва: Просвещение, 1989). </w:t>
      </w:r>
    </w:p>
    <w:p w14:paraId="044BB148" w14:textId="77777777" w:rsidR="00CF09B7" w:rsidRPr="00CE7936" w:rsidRDefault="00CF09B7" w:rsidP="00CF09B7">
      <w:pPr>
        <w:pStyle w:val="a5"/>
        <w:widowControl w:val="0"/>
        <w:numPr>
          <w:ilvl w:val="0"/>
          <w:numId w:val="16"/>
        </w:numPr>
        <w:tabs>
          <w:tab w:val="left" w:pos="3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7936">
        <w:rPr>
          <w:rFonts w:ascii="Times New Roman" w:hAnsi="Times New Roman" w:cs="Times New Roman"/>
          <w:sz w:val="24"/>
          <w:szCs w:val="24"/>
        </w:rPr>
        <w:t>Педагогічна</w:t>
      </w:r>
      <w:proofErr w:type="spellEnd"/>
      <w:r w:rsidRPr="00CE7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936">
        <w:rPr>
          <w:rFonts w:ascii="Times New Roman" w:hAnsi="Times New Roman" w:cs="Times New Roman"/>
          <w:sz w:val="24"/>
          <w:szCs w:val="24"/>
        </w:rPr>
        <w:t>майстерність</w:t>
      </w:r>
      <w:proofErr w:type="spellEnd"/>
      <w:r w:rsidRPr="00CE7936">
        <w:rPr>
          <w:rFonts w:ascii="Times New Roman" w:hAnsi="Times New Roman" w:cs="Times New Roman"/>
          <w:sz w:val="24"/>
          <w:szCs w:val="24"/>
        </w:rPr>
        <w:t xml:space="preserve"> як система </w:t>
      </w:r>
      <w:proofErr w:type="spellStart"/>
      <w:r w:rsidRPr="00CE7936">
        <w:rPr>
          <w:rFonts w:ascii="Times New Roman" w:hAnsi="Times New Roman" w:cs="Times New Roman"/>
          <w:sz w:val="24"/>
          <w:szCs w:val="24"/>
        </w:rPr>
        <w:t>професійних</w:t>
      </w:r>
      <w:proofErr w:type="spellEnd"/>
      <w:r w:rsidRPr="00CE7936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CE7936">
        <w:rPr>
          <w:rFonts w:ascii="Times New Roman" w:hAnsi="Times New Roman" w:cs="Times New Roman"/>
          <w:sz w:val="24"/>
          <w:szCs w:val="24"/>
        </w:rPr>
        <w:t>мистецьких</w:t>
      </w:r>
      <w:proofErr w:type="spellEnd"/>
      <w:r w:rsidRPr="00CE7936">
        <w:rPr>
          <w:rFonts w:ascii="Times New Roman" w:hAnsi="Times New Roman" w:cs="Times New Roman"/>
          <w:sz w:val="24"/>
          <w:szCs w:val="24"/>
        </w:rPr>
        <w:t xml:space="preserve"> компетентностей: </w:t>
      </w:r>
      <w:proofErr w:type="spellStart"/>
      <w:r w:rsidRPr="00CE7936">
        <w:rPr>
          <w:rFonts w:ascii="Times New Roman" w:hAnsi="Times New Roman" w:cs="Times New Roman"/>
          <w:sz w:val="24"/>
          <w:szCs w:val="24"/>
        </w:rPr>
        <w:t>зб</w:t>
      </w:r>
      <w:proofErr w:type="spellEnd"/>
      <w:r w:rsidRPr="00CE7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936">
        <w:rPr>
          <w:rFonts w:ascii="Times New Roman" w:hAnsi="Times New Roman" w:cs="Times New Roman"/>
          <w:sz w:val="24"/>
          <w:szCs w:val="24"/>
        </w:rPr>
        <w:t>матеріалів</w:t>
      </w:r>
      <w:proofErr w:type="spellEnd"/>
      <w:r w:rsidRPr="00CE7936">
        <w:rPr>
          <w:rFonts w:ascii="Times New Roman" w:hAnsi="Times New Roman" w:cs="Times New Roman"/>
          <w:sz w:val="24"/>
          <w:szCs w:val="24"/>
        </w:rPr>
        <w:t xml:space="preserve"> ХІV </w:t>
      </w:r>
      <w:proofErr w:type="spellStart"/>
      <w:r w:rsidRPr="00CE7936">
        <w:rPr>
          <w:rFonts w:ascii="Times New Roman" w:hAnsi="Times New Roman" w:cs="Times New Roman"/>
          <w:sz w:val="24"/>
          <w:szCs w:val="24"/>
        </w:rPr>
        <w:t>Міжнар</w:t>
      </w:r>
      <w:proofErr w:type="spellEnd"/>
      <w:r w:rsidRPr="00CE793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7936">
        <w:rPr>
          <w:rFonts w:ascii="Times New Roman" w:hAnsi="Times New Roman" w:cs="Times New Roman"/>
          <w:sz w:val="24"/>
          <w:szCs w:val="24"/>
        </w:rPr>
        <w:t>педагогічно-мистецьких</w:t>
      </w:r>
      <w:proofErr w:type="spellEnd"/>
      <w:r w:rsidRPr="00CE7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936">
        <w:rPr>
          <w:rFonts w:ascii="Times New Roman" w:hAnsi="Times New Roman" w:cs="Times New Roman"/>
          <w:sz w:val="24"/>
          <w:szCs w:val="24"/>
        </w:rPr>
        <w:t>читань</w:t>
      </w:r>
      <w:proofErr w:type="spellEnd"/>
      <w:r w:rsidRPr="00CE7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936">
        <w:rPr>
          <w:rFonts w:ascii="Times New Roman" w:hAnsi="Times New Roman" w:cs="Times New Roman"/>
          <w:sz w:val="24"/>
          <w:szCs w:val="24"/>
        </w:rPr>
        <w:t>пам’яті</w:t>
      </w:r>
      <w:proofErr w:type="spellEnd"/>
      <w:r w:rsidRPr="00CE7936">
        <w:rPr>
          <w:rFonts w:ascii="Times New Roman" w:hAnsi="Times New Roman" w:cs="Times New Roman"/>
          <w:sz w:val="24"/>
          <w:szCs w:val="24"/>
        </w:rPr>
        <w:t xml:space="preserve"> проф. О.П. </w:t>
      </w:r>
      <w:proofErr w:type="spellStart"/>
      <w:r w:rsidRPr="00CE7936">
        <w:rPr>
          <w:rFonts w:ascii="Times New Roman" w:hAnsi="Times New Roman" w:cs="Times New Roman"/>
          <w:sz w:val="24"/>
          <w:szCs w:val="24"/>
        </w:rPr>
        <w:t>Рудницької</w:t>
      </w:r>
      <w:proofErr w:type="spellEnd"/>
      <w:r w:rsidRPr="00CE7936">
        <w:rPr>
          <w:rFonts w:ascii="Times New Roman" w:hAnsi="Times New Roman" w:cs="Times New Roman"/>
          <w:sz w:val="24"/>
          <w:szCs w:val="24"/>
        </w:rPr>
        <w:t xml:space="preserve">. Голов. ред.: Г.І. </w:t>
      </w:r>
      <w:proofErr w:type="spellStart"/>
      <w:r w:rsidRPr="00CE7936">
        <w:rPr>
          <w:rFonts w:ascii="Times New Roman" w:hAnsi="Times New Roman" w:cs="Times New Roman"/>
          <w:sz w:val="24"/>
          <w:szCs w:val="24"/>
        </w:rPr>
        <w:t>Сотська</w:t>
      </w:r>
      <w:proofErr w:type="spellEnd"/>
      <w:r w:rsidRPr="00CE793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7936">
        <w:rPr>
          <w:rFonts w:ascii="Times New Roman" w:hAnsi="Times New Roman" w:cs="Times New Roman"/>
          <w:sz w:val="24"/>
          <w:szCs w:val="24"/>
        </w:rPr>
        <w:t>Вип</w:t>
      </w:r>
      <w:proofErr w:type="spellEnd"/>
      <w:r w:rsidRPr="00CE7936">
        <w:rPr>
          <w:rFonts w:ascii="Times New Roman" w:hAnsi="Times New Roman" w:cs="Times New Roman"/>
          <w:sz w:val="24"/>
          <w:szCs w:val="24"/>
        </w:rPr>
        <w:t xml:space="preserve">. 8 (12). К.: </w:t>
      </w:r>
      <w:proofErr w:type="spellStart"/>
      <w:r w:rsidRPr="00CE7936">
        <w:rPr>
          <w:rFonts w:ascii="Times New Roman" w:hAnsi="Times New Roman" w:cs="Times New Roman"/>
          <w:sz w:val="24"/>
          <w:szCs w:val="24"/>
        </w:rPr>
        <w:t>Талком</w:t>
      </w:r>
      <w:proofErr w:type="spellEnd"/>
      <w:r w:rsidRPr="00CE7936">
        <w:rPr>
          <w:rFonts w:ascii="Times New Roman" w:hAnsi="Times New Roman" w:cs="Times New Roman"/>
          <w:sz w:val="24"/>
          <w:szCs w:val="24"/>
        </w:rPr>
        <w:t>, 2017. 284.</w:t>
      </w:r>
    </w:p>
    <w:p w14:paraId="66DCC8AF" w14:textId="77777777" w:rsidR="00F41790" w:rsidRPr="00CE7936" w:rsidRDefault="00F41790" w:rsidP="00F41790">
      <w:pPr>
        <w:numPr>
          <w:ilvl w:val="0"/>
          <w:numId w:val="16"/>
        </w:numPr>
        <w:spacing w:after="0" w:line="210" w:lineRule="exac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7936">
        <w:rPr>
          <w:rFonts w:ascii="Times New Roman" w:hAnsi="Times New Roman" w:cs="Times New Roman"/>
          <w:sz w:val="24"/>
          <w:szCs w:val="24"/>
        </w:rPr>
        <w:t>Пиз</w:t>
      </w:r>
      <w:proofErr w:type="spellEnd"/>
      <w:r w:rsidRPr="00CE7936">
        <w:rPr>
          <w:rFonts w:ascii="Times New Roman" w:hAnsi="Times New Roman" w:cs="Times New Roman"/>
          <w:sz w:val="24"/>
          <w:szCs w:val="24"/>
        </w:rPr>
        <w:t xml:space="preserve"> А. Язык жестов. Воронеж: НПО «МОДЭК», 1992.</w:t>
      </w:r>
    </w:p>
    <w:p w14:paraId="3F0BBDE3" w14:textId="77777777" w:rsidR="007A5C4A" w:rsidRPr="00CE7936" w:rsidRDefault="007A5C4A" w:rsidP="00F41790">
      <w:pPr>
        <w:widowControl w:val="0"/>
        <w:numPr>
          <w:ilvl w:val="0"/>
          <w:numId w:val="16"/>
        </w:numPr>
        <w:shd w:val="clear" w:color="auto" w:fill="FFFFFF"/>
        <w:tabs>
          <w:tab w:val="left" w:pos="360"/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7936">
        <w:rPr>
          <w:rFonts w:ascii="Times New Roman" w:hAnsi="Times New Roman" w:cs="Times New Roman"/>
          <w:sz w:val="24"/>
          <w:szCs w:val="24"/>
          <w:lang w:val="uk-UA"/>
        </w:rPr>
        <w:t>Рашидова</w:t>
      </w:r>
      <w:proofErr w:type="spellEnd"/>
      <w:r w:rsidRPr="00CE7936">
        <w:rPr>
          <w:rFonts w:ascii="Times New Roman" w:hAnsi="Times New Roman" w:cs="Times New Roman"/>
          <w:sz w:val="24"/>
          <w:szCs w:val="24"/>
          <w:lang w:val="uk-UA"/>
        </w:rPr>
        <w:t xml:space="preserve"> С.С.</w:t>
      </w:r>
      <w:r w:rsidRPr="00CE793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CE7936">
        <w:rPr>
          <w:rFonts w:ascii="Times New Roman" w:hAnsi="Times New Roman" w:cs="Times New Roman"/>
          <w:sz w:val="24"/>
          <w:szCs w:val="24"/>
          <w:lang w:val="uk-UA"/>
        </w:rPr>
        <w:t>Старовойтова</w:t>
      </w:r>
      <w:proofErr w:type="spellEnd"/>
      <w:r w:rsidRPr="00CE7936">
        <w:rPr>
          <w:rFonts w:ascii="Times New Roman" w:hAnsi="Times New Roman" w:cs="Times New Roman"/>
          <w:sz w:val="24"/>
          <w:szCs w:val="24"/>
          <w:lang w:val="uk-UA"/>
        </w:rPr>
        <w:t xml:space="preserve"> О.В. Т</w:t>
      </w:r>
      <w:r w:rsidRPr="00CE7936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  <w:lang w:val="uk-UA"/>
        </w:rPr>
        <w:t>еоретична модель культури педагогічної взаємодії  викладачів і студентів</w:t>
      </w:r>
      <w:r w:rsidR="0041629A" w:rsidRPr="00CE7936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  <w:lang w:val="uk-UA"/>
        </w:rPr>
        <w:t>.</w:t>
      </w:r>
      <w:r w:rsidRPr="00CE7936">
        <w:rPr>
          <w:rFonts w:ascii="Times New Roman" w:hAnsi="Times New Roman" w:cs="Times New Roman"/>
          <w:b/>
          <w:color w:val="0D0D0D"/>
          <w:sz w:val="24"/>
          <w:szCs w:val="24"/>
          <w:shd w:val="clear" w:color="auto" w:fill="FFFFFF"/>
          <w:lang w:val="uk-UA"/>
        </w:rPr>
        <w:t xml:space="preserve"> </w:t>
      </w:r>
      <w:r w:rsidRPr="00CE7936">
        <w:rPr>
          <w:rFonts w:ascii="Times New Roman" w:hAnsi="Times New Roman" w:cs="Times New Roman"/>
          <w:i/>
          <w:sz w:val="24"/>
          <w:szCs w:val="24"/>
          <w:lang w:val="uk-UA"/>
        </w:rPr>
        <w:t xml:space="preserve">Духовність особистості: методологія, теорія і практика: збірник наукових праць </w:t>
      </w:r>
      <w:r w:rsidRPr="00CE7936">
        <w:rPr>
          <w:rFonts w:ascii="Times New Roman" w:hAnsi="Times New Roman" w:cs="Times New Roman"/>
          <w:sz w:val="24"/>
          <w:szCs w:val="24"/>
          <w:lang w:val="uk-UA"/>
        </w:rPr>
        <w:t>/</w:t>
      </w:r>
      <w:r w:rsidR="00CF09B7" w:rsidRPr="00CE7936">
        <w:rPr>
          <w:rFonts w:ascii="Times New Roman" w:hAnsi="Times New Roman" w:cs="Times New Roman"/>
          <w:sz w:val="24"/>
          <w:szCs w:val="24"/>
          <w:lang w:val="uk-UA"/>
        </w:rPr>
        <w:t xml:space="preserve"> Гол. редактор Г.П. Шевченко. Вип. 4(85). </w:t>
      </w:r>
      <w:r w:rsidRPr="00CE7936">
        <w:rPr>
          <w:rFonts w:ascii="Times New Roman" w:hAnsi="Times New Roman" w:cs="Times New Roman"/>
          <w:sz w:val="24"/>
          <w:szCs w:val="24"/>
          <w:lang w:val="uk-UA"/>
        </w:rPr>
        <w:t>Сєвєродонецьк:</w:t>
      </w:r>
      <w:r w:rsidR="00CF09B7" w:rsidRPr="00CE7936">
        <w:rPr>
          <w:rFonts w:ascii="Times New Roman" w:hAnsi="Times New Roman" w:cs="Times New Roman"/>
          <w:sz w:val="24"/>
          <w:szCs w:val="24"/>
          <w:lang w:val="uk-UA"/>
        </w:rPr>
        <w:t xml:space="preserve"> вид-во СНУ ім. В. Даля, 2018.</w:t>
      </w:r>
      <w:r w:rsidRPr="00CE7936">
        <w:rPr>
          <w:rFonts w:ascii="Times New Roman" w:hAnsi="Times New Roman" w:cs="Times New Roman"/>
          <w:sz w:val="24"/>
          <w:szCs w:val="24"/>
          <w:lang w:val="uk-UA"/>
        </w:rPr>
        <w:t xml:space="preserve"> С.143-154.</w:t>
      </w:r>
      <w:r w:rsidRPr="00CE79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807EEA" w14:textId="77777777" w:rsidR="009219EB" w:rsidRPr="00CE7936" w:rsidRDefault="009219EB" w:rsidP="00F41790">
      <w:pPr>
        <w:widowControl w:val="0"/>
        <w:numPr>
          <w:ilvl w:val="0"/>
          <w:numId w:val="16"/>
        </w:numPr>
        <w:shd w:val="clear" w:color="auto" w:fill="FFFFFF"/>
        <w:tabs>
          <w:tab w:val="left" w:pos="360"/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936">
        <w:rPr>
          <w:rFonts w:ascii="Times New Roman" w:hAnsi="Times New Roman" w:cs="Times New Roman"/>
          <w:sz w:val="24"/>
          <w:szCs w:val="24"/>
        </w:rPr>
        <w:t>Рыбакова М. М. Конфликт и взаимодействие в педагогическом процессе. М., 1991.</w:t>
      </w:r>
    </w:p>
    <w:p w14:paraId="1C919B7F" w14:textId="77777777" w:rsidR="00F41790" w:rsidRPr="00CE7936" w:rsidRDefault="00F41790" w:rsidP="00F41790">
      <w:pPr>
        <w:numPr>
          <w:ilvl w:val="0"/>
          <w:numId w:val="16"/>
        </w:numPr>
        <w:spacing w:after="0" w:line="210" w:lineRule="exac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7936">
        <w:rPr>
          <w:rFonts w:ascii="Times New Roman" w:hAnsi="Times New Roman" w:cs="Times New Roman"/>
          <w:sz w:val="24"/>
          <w:szCs w:val="24"/>
        </w:rPr>
        <w:t>Рюкле</w:t>
      </w:r>
      <w:proofErr w:type="spellEnd"/>
      <w:r w:rsidRPr="00CE7936">
        <w:rPr>
          <w:rFonts w:ascii="Times New Roman" w:hAnsi="Times New Roman" w:cs="Times New Roman"/>
          <w:sz w:val="24"/>
          <w:szCs w:val="24"/>
        </w:rPr>
        <w:t xml:space="preserve"> Хорст. Ваше тайное оружие в общении. Мимика, жест, движение: Сокр. пер. с нем. М.: АО «</w:t>
      </w:r>
      <w:proofErr w:type="spellStart"/>
      <w:r w:rsidRPr="00CE7936">
        <w:rPr>
          <w:rFonts w:ascii="Times New Roman" w:hAnsi="Times New Roman" w:cs="Times New Roman"/>
          <w:sz w:val="24"/>
          <w:szCs w:val="24"/>
        </w:rPr>
        <w:t>Интерэксперт</w:t>
      </w:r>
      <w:proofErr w:type="spellEnd"/>
      <w:r w:rsidRPr="00CE7936">
        <w:rPr>
          <w:rFonts w:ascii="Times New Roman" w:hAnsi="Times New Roman" w:cs="Times New Roman"/>
          <w:sz w:val="24"/>
          <w:szCs w:val="24"/>
        </w:rPr>
        <w:t>», 1996.</w:t>
      </w:r>
    </w:p>
    <w:p w14:paraId="19070B5D" w14:textId="77777777" w:rsidR="00DA7979" w:rsidRPr="00CE7936" w:rsidRDefault="00DA7979" w:rsidP="00F41790">
      <w:pPr>
        <w:numPr>
          <w:ilvl w:val="0"/>
          <w:numId w:val="16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936">
        <w:rPr>
          <w:rFonts w:ascii="Times New Roman" w:hAnsi="Times New Roman" w:cs="Times New Roman"/>
          <w:sz w:val="24"/>
          <w:szCs w:val="24"/>
        </w:rPr>
        <w:t xml:space="preserve">Савенкова Л. О. </w:t>
      </w:r>
      <w:proofErr w:type="spellStart"/>
      <w:r w:rsidRPr="00CE7936">
        <w:rPr>
          <w:rFonts w:ascii="Times New Roman" w:hAnsi="Times New Roman" w:cs="Times New Roman"/>
          <w:sz w:val="24"/>
          <w:szCs w:val="24"/>
        </w:rPr>
        <w:t>Комунікативні</w:t>
      </w:r>
      <w:proofErr w:type="spellEnd"/>
      <w:r w:rsidRPr="00CE7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936">
        <w:rPr>
          <w:rFonts w:ascii="Times New Roman" w:hAnsi="Times New Roman" w:cs="Times New Roman"/>
          <w:sz w:val="24"/>
          <w:szCs w:val="24"/>
        </w:rPr>
        <w:t>процеси</w:t>
      </w:r>
      <w:proofErr w:type="spellEnd"/>
      <w:r w:rsidRPr="00CE793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E7936">
        <w:rPr>
          <w:rFonts w:ascii="Times New Roman" w:hAnsi="Times New Roman" w:cs="Times New Roman"/>
          <w:sz w:val="24"/>
          <w:szCs w:val="24"/>
        </w:rPr>
        <w:t>навчанні</w:t>
      </w:r>
      <w:proofErr w:type="spellEnd"/>
      <w:r w:rsidRPr="00CE793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7936">
        <w:rPr>
          <w:rFonts w:ascii="Times New Roman" w:hAnsi="Times New Roman" w:cs="Times New Roman"/>
          <w:sz w:val="24"/>
          <w:szCs w:val="24"/>
        </w:rPr>
        <w:t>Елементи</w:t>
      </w:r>
      <w:proofErr w:type="spellEnd"/>
      <w:r w:rsidRPr="00CE7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936">
        <w:rPr>
          <w:rFonts w:ascii="Times New Roman" w:hAnsi="Times New Roman" w:cs="Times New Roman"/>
          <w:sz w:val="24"/>
          <w:szCs w:val="24"/>
        </w:rPr>
        <w:t>теорії</w:t>
      </w:r>
      <w:proofErr w:type="spellEnd"/>
      <w:r w:rsidRPr="00CE7936">
        <w:rPr>
          <w:rFonts w:ascii="Times New Roman" w:hAnsi="Times New Roman" w:cs="Times New Roman"/>
          <w:sz w:val="24"/>
          <w:szCs w:val="24"/>
        </w:rPr>
        <w:t xml:space="preserve"> і практики </w:t>
      </w:r>
      <w:proofErr w:type="spellStart"/>
      <w:r w:rsidRPr="00CE7936">
        <w:rPr>
          <w:rFonts w:ascii="Times New Roman" w:hAnsi="Times New Roman" w:cs="Times New Roman"/>
          <w:sz w:val="24"/>
          <w:szCs w:val="24"/>
        </w:rPr>
        <w:t>формування</w:t>
      </w:r>
      <w:proofErr w:type="spellEnd"/>
      <w:r w:rsidRPr="00CE7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936">
        <w:rPr>
          <w:rFonts w:ascii="Times New Roman" w:hAnsi="Times New Roman" w:cs="Times New Roman"/>
          <w:sz w:val="24"/>
          <w:szCs w:val="24"/>
        </w:rPr>
        <w:t>комунікативних</w:t>
      </w:r>
      <w:proofErr w:type="spellEnd"/>
      <w:r w:rsidRPr="00CE7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936">
        <w:rPr>
          <w:rFonts w:ascii="Times New Roman" w:hAnsi="Times New Roman" w:cs="Times New Roman"/>
          <w:sz w:val="24"/>
          <w:szCs w:val="24"/>
        </w:rPr>
        <w:t>вмінь</w:t>
      </w:r>
      <w:proofErr w:type="spellEnd"/>
      <w:r w:rsidRPr="00CE793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E7936">
        <w:rPr>
          <w:rFonts w:ascii="Times New Roman" w:hAnsi="Times New Roman" w:cs="Times New Roman"/>
          <w:sz w:val="24"/>
          <w:szCs w:val="24"/>
        </w:rPr>
        <w:t>Навч</w:t>
      </w:r>
      <w:proofErr w:type="spellEnd"/>
      <w:r w:rsidRPr="00CE793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7936">
        <w:rPr>
          <w:rFonts w:ascii="Times New Roman" w:hAnsi="Times New Roman" w:cs="Times New Roman"/>
          <w:sz w:val="24"/>
          <w:szCs w:val="24"/>
        </w:rPr>
        <w:t>посібник</w:t>
      </w:r>
      <w:proofErr w:type="spellEnd"/>
      <w:r w:rsidRPr="00CE7936">
        <w:rPr>
          <w:rFonts w:ascii="Times New Roman" w:hAnsi="Times New Roman" w:cs="Times New Roman"/>
          <w:sz w:val="24"/>
          <w:szCs w:val="24"/>
        </w:rPr>
        <w:t>. К.: КДЕУ, 1996.</w:t>
      </w:r>
    </w:p>
    <w:p w14:paraId="3E4BB96A" w14:textId="77777777" w:rsidR="00DA7979" w:rsidRPr="00CE7936" w:rsidRDefault="00DA7979" w:rsidP="00F41790">
      <w:pPr>
        <w:numPr>
          <w:ilvl w:val="0"/>
          <w:numId w:val="16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936">
        <w:rPr>
          <w:rFonts w:ascii="Times New Roman" w:hAnsi="Times New Roman" w:cs="Times New Roman"/>
          <w:sz w:val="24"/>
          <w:szCs w:val="24"/>
        </w:rPr>
        <w:t xml:space="preserve">Савенкова Л. О. </w:t>
      </w:r>
      <w:proofErr w:type="spellStart"/>
      <w:r w:rsidRPr="00CE7936">
        <w:rPr>
          <w:rFonts w:ascii="Times New Roman" w:hAnsi="Times New Roman" w:cs="Times New Roman"/>
          <w:sz w:val="24"/>
          <w:szCs w:val="24"/>
        </w:rPr>
        <w:t>Педагогічне</w:t>
      </w:r>
      <w:proofErr w:type="spellEnd"/>
      <w:r w:rsidRPr="00CE7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936">
        <w:rPr>
          <w:rFonts w:ascii="Times New Roman" w:hAnsi="Times New Roman" w:cs="Times New Roman"/>
          <w:sz w:val="24"/>
          <w:szCs w:val="24"/>
        </w:rPr>
        <w:t>спілкування</w:t>
      </w:r>
      <w:proofErr w:type="spellEnd"/>
      <w:r w:rsidRPr="00CE793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E7936">
        <w:rPr>
          <w:rFonts w:ascii="Times New Roman" w:hAnsi="Times New Roman" w:cs="Times New Roman"/>
          <w:sz w:val="24"/>
          <w:szCs w:val="24"/>
        </w:rPr>
        <w:t>Навч</w:t>
      </w:r>
      <w:proofErr w:type="spellEnd"/>
      <w:r w:rsidRPr="00CE793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7936">
        <w:rPr>
          <w:rFonts w:ascii="Times New Roman" w:hAnsi="Times New Roman" w:cs="Times New Roman"/>
          <w:sz w:val="24"/>
          <w:szCs w:val="24"/>
        </w:rPr>
        <w:t>посібник</w:t>
      </w:r>
      <w:proofErr w:type="spellEnd"/>
      <w:r w:rsidRPr="00CE7936">
        <w:rPr>
          <w:rFonts w:ascii="Times New Roman" w:hAnsi="Times New Roman" w:cs="Times New Roman"/>
          <w:sz w:val="24"/>
          <w:szCs w:val="24"/>
        </w:rPr>
        <w:t>. К.: КДЕУ, 1997.</w:t>
      </w:r>
    </w:p>
    <w:p w14:paraId="7A14EE0C" w14:textId="77777777" w:rsidR="00CE7936" w:rsidRPr="00CE7936" w:rsidRDefault="00CE7936" w:rsidP="00CE7936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7936">
        <w:rPr>
          <w:rFonts w:ascii="Times New Roman" w:hAnsi="Times New Roman" w:cs="Times New Roman"/>
          <w:sz w:val="24"/>
          <w:szCs w:val="24"/>
        </w:rPr>
        <w:lastRenderedPageBreak/>
        <w:t>Сопер</w:t>
      </w:r>
      <w:proofErr w:type="spellEnd"/>
      <w:r w:rsidRPr="00CE7936">
        <w:rPr>
          <w:rFonts w:ascii="Times New Roman" w:hAnsi="Times New Roman" w:cs="Times New Roman"/>
          <w:sz w:val="24"/>
          <w:szCs w:val="24"/>
        </w:rPr>
        <w:t xml:space="preserve"> П. Основы искусства речи: Пер. с англ. М.: Прогресс; Прогресс-Академия, 1992. 416.</w:t>
      </w:r>
    </w:p>
    <w:p w14:paraId="0FFD3AB3" w14:textId="77777777" w:rsidR="009219EB" w:rsidRPr="00CE7936" w:rsidRDefault="009219EB" w:rsidP="00F41790">
      <w:pPr>
        <w:widowControl w:val="0"/>
        <w:numPr>
          <w:ilvl w:val="0"/>
          <w:numId w:val="16"/>
        </w:numPr>
        <w:shd w:val="clear" w:color="auto" w:fill="FFFFFF"/>
        <w:tabs>
          <w:tab w:val="left" w:pos="360"/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936">
        <w:rPr>
          <w:rFonts w:ascii="Times New Roman" w:hAnsi="Times New Roman" w:cs="Times New Roman"/>
          <w:sz w:val="24"/>
          <w:szCs w:val="24"/>
        </w:rPr>
        <w:t xml:space="preserve">Скотт Дж.-Гр. Конфликты, пути их преодоления. К.: </w:t>
      </w:r>
      <w:proofErr w:type="spellStart"/>
      <w:r w:rsidRPr="00CE7936">
        <w:rPr>
          <w:rFonts w:ascii="Times New Roman" w:hAnsi="Times New Roman" w:cs="Times New Roman"/>
          <w:sz w:val="24"/>
          <w:szCs w:val="24"/>
        </w:rPr>
        <w:t>Внешторгиздат</w:t>
      </w:r>
      <w:proofErr w:type="spellEnd"/>
      <w:r w:rsidRPr="00CE7936">
        <w:rPr>
          <w:rFonts w:ascii="Times New Roman" w:hAnsi="Times New Roman" w:cs="Times New Roman"/>
          <w:sz w:val="24"/>
          <w:szCs w:val="24"/>
        </w:rPr>
        <w:t>, 1991.</w:t>
      </w:r>
    </w:p>
    <w:p w14:paraId="00C18DB8" w14:textId="77777777" w:rsidR="00E93EF7" w:rsidRPr="00CE7936" w:rsidRDefault="00E93EF7" w:rsidP="00F41790">
      <w:pPr>
        <w:numPr>
          <w:ilvl w:val="0"/>
          <w:numId w:val="16"/>
        </w:numPr>
        <w:tabs>
          <w:tab w:val="left" w:pos="360"/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936">
        <w:rPr>
          <w:rFonts w:ascii="Times New Roman" w:hAnsi="Times New Roman" w:cs="Times New Roman"/>
          <w:sz w:val="24"/>
          <w:szCs w:val="24"/>
        </w:rPr>
        <w:t>Степанов С.С. Теория и практика педагог</w:t>
      </w:r>
      <w:r w:rsidR="001E2553" w:rsidRPr="00CE7936">
        <w:rPr>
          <w:rFonts w:ascii="Times New Roman" w:hAnsi="Times New Roman" w:cs="Times New Roman"/>
          <w:sz w:val="24"/>
          <w:szCs w:val="24"/>
        </w:rPr>
        <w:t xml:space="preserve">ического общения: Лекции 1-4. </w:t>
      </w:r>
      <w:r w:rsidRPr="00CE7936">
        <w:rPr>
          <w:rFonts w:ascii="Times New Roman" w:hAnsi="Times New Roman" w:cs="Times New Roman"/>
          <w:sz w:val="24"/>
          <w:szCs w:val="24"/>
        </w:rPr>
        <w:t>М.: Педагогический универс</w:t>
      </w:r>
      <w:r w:rsidR="001E2553" w:rsidRPr="00CE7936">
        <w:rPr>
          <w:rFonts w:ascii="Times New Roman" w:hAnsi="Times New Roman" w:cs="Times New Roman"/>
          <w:sz w:val="24"/>
          <w:szCs w:val="24"/>
        </w:rPr>
        <w:t xml:space="preserve">итет «Первое сентября», 2006. </w:t>
      </w:r>
      <w:r w:rsidRPr="00CE7936">
        <w:rPr>
          <w:rFonts w:ascii="Times New Roman" w:hAnsi="Times New Roman" w:cs="Times New Roman"/>
          <w:sz w:val="24"/>
          <w:szCs w:val="24"/>
        </w:rPr>
        <w:t>48 с.</w:t>
      </w:r>
    </w:p>
    <w:p w14:paraId="1C667129" w14:textId="77777777" w:rsidR="001E2553" w:rsidRPr="00CE7936" w:rsidRDefault="00E93EF7" w:rsidP="001E2553">
      <w:pPr>
        <w:numPr>
          <w:ilvl w:val="0"/>
          <w:numId w:val="16"/>
        </w:numPr>
        <w:tabs>
          <w:tab w:val="left" w:pos="360"/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936">
        <w:rPr>
          <w:rFonts w:ascii="Times New Roman" w:hAnsi="Times New Roman" w:cs="Times New Roman"/>
          <w:sz w:val="24"/>
          <w:szCs w:val="24"/>
        </w:rPr>
        <w:t>Степанов С.С. Теория и практика педагог</w:t>
      </w:r>
      <w:r w:rsidR="001E2553" w:rsidRPr="00CE7936">
        <w:rPr>
          <w:rFonts w:ascii="Times New Roman" w:hAnsi="Times New Roman" w:cs="Times New Roman"/>
          <w:sz w:val="24"/>
          <w:szCs w:val="24"/>
        </w:rPr>
        <w:t xml:space="preserve">ического общения: Лекции 5-8. </w:t>
      </w:r>
      <w:r w:rsidRPr="00CE7936">
        <w:rPr>
          <w:rFonts w:ascii="Times New Roman" w:hAnsi="Times New Roman" w:cs="Times New Roman"/>
          <w:sz w:val="24"/>
          <w:szCs w:val="24"/>
        </w:rPr>
        <w:t>М.: Педагогический универс</w:t>
      </w:r>
      <w:r w:rsidR="001E2553" w:rsidRPr="00CE7936">
        <w:rPr>
          <w:rFonts w:ascii="Times New Roman" w:hAnsi="Times New Roman" w:cs="Times New Roman"/>
          <w:sz w:val="24"/>
          <w:szCs w:val="24"/>
        </w:rPr>
        <w:t xml:space="preserve">итет «Первое сентября», 2006. </w:t>
      </w:r>
      <w:r w:rsidRPr="00CE7936">
        <w:rPr>
          <w:rFonts w:ascii="Times New Roman" w:hAnsi="Times New Roman" w:cs="Times New Roman"/>
          <w:sz w:val="24"/>
          <w:szCs w:val="24"/>
        </w:rPr>
        <w:t>52 с.</w:t>
      </w:r>
    </w:p>
    <w:p w14:paraId="210FF6E8" w14:textId="77777777" w:rsidR="00E93EF7" w:rsidRPr="00CE7936" w:rsidRDefault="00E93EF7" w:rsidP="001E2553">
      <w:pPr>
        <w:numPr>
          <w:ilvl w:val="0"/>
          <w:numId w:val="16"/>
        </w:numPr>
        <w:tabs>
          <w:tab w:val="left" w:pos="360"/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936">
        <w:rPr>
          <w:rFonts w:ascii="Times New Roman" w:hAnsi="Times New Roman" w:cs="Times New Roman"/>
          <w:iCs/>
          <w:color w:val="000000"/>
          <w:spacing w:val="6"/>
          <w:sz w:val="24"/>
          <w:szCs w:val="24"/>
        </w:rPr>
        <w:t>Столяренко Л.Д. Педагогическая психология.</w:t>
      </w:r>
      <w:r w:rsidRPr="00CE7936">
        <w:rPr>
          <w:rFonts w:ascii="Times New Roman" w:hAnsi="Times New Roman" w:cs="Times New Roman"/>
          <w:iCs/>
          <w:color w:val="000000"/>
          <w:spacing w:val="6"/>
          <w:sz w:val="24"/>
          <w:szCs w:val="24"/>
          <w:lang w:val="uk-UA"/>
        </w:rPr>
        <w:t xml:space="preserve"> </w:t>
      </w:r>
      <w:proofErr w:type="spellStart"/>
      <w:r w:rsidRPr="00CE7936">
        <w:rPr>
          <w:rFonts w:ascii="Times New Roman" w:hAnsi="Times New Roman" w:cs="Times New Roman"/>
          <w:iCs/>
          <w:color w:val="000000"/>
          <w:spacing w:val="6"/>
          <w:sz w:val="24"/>
          <w:szCs w:val="24"/>
        </w:rPr>
        <w:t>Ростов</w:t>
      </w:r>
      <w:proofErr w:type="spellEnd"/>
      <w:r w:rsidRPr="00CE7936">
        <w:rPr>
          <w:rFonts w:ascii="Times New Roman" w:hAnsi="Times New Roman" w:cs="Times New Roman"/>
          <w:iCs/>
          <w:color w:val="000000"/>
          <w:spacing w:val="6"/>
          <w:sz w:val="24"/>
          <w:szCs w:val="24"/>
        </w:rPr>
        <w:t xml:space="preserve"> н/</w:t>
      </w:r>
      <w:proofErr w:type="spellStart"/>
      <w:r w:rsidRPr="00CE7936">
        <w:rPr>
          <w:rFonts w:ascii="Times New Roman" w:hAnsi="Times New Roman" w:cs="Times New Roman"/>
          <w:iCs/>
          <w:color w:val="000000"/>
          <w:spacing w:val="6"/>
          <w:sz w:val="24"/>
          <w:szCs w:val="24"/>
        </w:rPr>
        <w:t>Д:«Феникс</w:t>
      </w:r>
      <w:proofErr w:type="spellEnd"/>
      <w:r w:rsidRPr="00CE7936">
        <w:rPr>
          <w:rFonts w:ascii="Times New Roman" w:hAnsi="Times New Roman" w:cs="Times New Roman"/>
          <w:iCs/>
          <w:color w:val="000000"/>
          <w:spacing w:val="6"/>
          <w:sz w:val="24"/>
          <w:szCs w:val="24"/>
        </w:rPr>
        <w:t>», 2004.</w:t>
      </w:r>
      <w:r w:rsidRPr="00CE7936">
        <w:rPr>
          <w:rFonts w:ascii="Times New Roman" w:hAnsi="Times New Roman" w:cs="Times New Roman"/>
          <w:iCs/>
          <w:color w:val="000000"/>
          <w:spacing w:val="6"/>
          <w:sz w:val="24"/>
          <w:szCs w:val="24"/>
          <w:lang w:val="uk-UA"/>
        </w:rPr>
        <w:t xml:space="preserve"> </w:t>
      </w:r>
      <w:r w:rsidRPr="00CE7936">
        <w:rPr>
          <w:rFonts w:ascii="Times New Roman" w:hAnsi="Times New Roman" w:cs="Times New Roman"/>
          <w:iCs/>
          <w:color w:val="000000"/>
          <w:spacing w:val="6"/>
          <w:sz w:val="24"/>
          <w:szCs w:val="24"/>
        </w:rPr>
        <w:t>544с.</w:t>
      </w:r>
    </w:p>
    <w:p w14:paraId="7C7FEC6B" w14:textId="77777777" w:rsidR="00CE7936" w:rsidRPr="00CE7936" w:rsidRDefault="00CE7936" w:rsidP="00CE7936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936">
        <w:rPr>
          <w:rFonts w:ascii="Times New Roman" w:hAnsi="Times New Roman" w:cs="Times New Roman"/>
          <w:sz w:val="24"/>
          <w:szCs w:val="24"/>
        </w:rPr>
        <w:t xml:space="preserve">Теслюк В.М. </w:t>
      </w:r>
      <w:proofErr w:type="spellStart"/>
      <w:r w:rsidRPr="00CE7936">
        <w:rPr>
          <w:rFonts w:ascii="Times New Roman" w:hAnsi="Times New Roman" w:cs="Times New Roman"/>
          <w:sz w:val="24"/>
          <w:szCs w:val="24"/>
        </w:rPr>
        <w:t>Основи</w:t>
      </w:r>
      <w:proofErr w:type="spellEnd"/>
      <w:r w:rsidRPr="00CE7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936">
        <w:rPr>
          <w:rFonts w:ascii="Times New Roman" w:hAnsi="Times New Roman" w:cs="Times New Roman"/>
          <w:sz w:val="24"/>
          <w:szCs w:val="24"/>
        </w:rPr>
        <w:t>педагогічної</w:t>
      </w:r>
      <w:proofErr w:type="spellEnd"/>
      <w:r w:rsidRPr="00CE7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936">
        <w:rPr>
          <w:rFonts w:ascii="Times New Roman" w:hAnsi="Times New Roman" w:cs="Times New Roman"/>
          <w:sz w:val="24"/>
          <w:szCs w:val="24"/>
        </w:rPr>
        <w:t>майстерності</w:t>
      </w:r>
      <w:proofErr w:type="spellEnd"/>
      <w:r w:rsidRPr="00CE7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936">
        <w:rPr>
          <w:rFonts w:ascii="Times New Roman" w:hAnsi="Times New Roman" w:cs="Times New Roman"/>
          <w:sz w:val="24"/>
          <w:szCs w:val="24"/>
        </w:rPr>
        <w:t>викладача</w:t>
      </w:r>
      <w:proofErr w:type="spellEnd"/>
      <w:r w:rsidRPr="00CE7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936">
        <w:rPr>
          <w:rFonts w:ascii="Times New Roman" w:hAnsi="Times New Roman" w:cs="Times New Roman"/>
          <w:sz w:val="24"/>
          <w:szCs w:val="24"/>
        </w:rPr>
        <w:t>вищої</w:t>
      </w:r>
      <w:proofErr w:type="spellEnd"/>
      <w:r w:rsidRPr="00CE7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936">
        <w:rPr>
          <w:rFonts w:ascii="Times New Roman" w:hAnsi="Times New Roman" w:cs="Times New Roman"/>
          <w:sz w:val="24"/>
          <w:szCs w:val="24"/>
        </w:rPr>
        <w:t>школи</w:t>
      </w:r>
      <w:proofErr w:type="spellEnd"/>
      <w:r w:rsidRPr="00CE793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E7936">
        <w:rPr>
          <w:rFonts w:ascii="Times New Roman" w:hAnsi="Times New Roman" w:cs="Times New Roman"/>
          <w:sz w:val="24"/>
          <w:szCs w:val="24"/>
        </w:rPr>
        <w:t>підручник</w:t>
      </w:r>
      <w:proofErr w:type="spellEnd"/>
      <w:r w:rsidRPr="00CE7936">
        <w:rPr>
          <w:rFonts w:ascii="Times New Roman" w:hAnsi="Times New Roman" w:cs="Times New Roman"/>
          <w:sz w:val="24"/>
          <w:szCs w:val="24"/>
        </w:rPr>
        <w:t xml:space="preserve">. К.: </w:t>
      </w:r>
      <w:proofErr w:type="spellStart"/>
      <w:r w:rsidRPr="00CE7936">
        <w:rPr>
          <w:rFonts w:ascii="Times New Roman" w:hAnsi="Times New Roman" w:cs="Times New Roman"/>
          <w:sz w:val="24"/>
          <w:szCs w:val="24"/>
        </w:rPr>
        <w:t>Видавництво</w:t>
      </w:r>
      <w:proofErr w:type="spellEnd"/>
      <w:r w:rsidRPr="00CE7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936">
        <w:rPr>
          <w:rFonts w:ascii="Times New Roman" w:hAnsi="Times New Roman" w:cs="Times New Roman"/>
          <w:sz w:val="24"/>
          <w:szCs w:val="24"/>
        </w:rPr>
        <w:t>Ліра</w:t>
      </w:r>
      <w:proofErr w:type="spellEnd"/>
      <w:r w:rsidRPr="00CE7936">
        <w:rPr>
          <w:rFonts w:ascii="Times New Roman" w:hAnsi="Times New Roman" w:cs="Times New Roman"/>
          <w:sz w:val="24"/>
          <w:szCs w:val="24"/>
        </w:rPr>
        <w:t>-К, 2015. 340.</w:t>
      </w:r>
    </w:p>
    <w:p w14:paraId="529DCE07" w14:textId="77777777" w:rsidR="00F41790" w:rsidRPr="00CE7936" w:rsidRDefault="00F41790" w:rsidP="00F41790">
      <w:pPr>
        <w:numPr>
          <w:ilvl w:val="0"/>
          <w:numId w:val="16"/>
        </w:numPr>
        <w:spacing w:after="0" w:line="210" w:lineRule="exac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7936">
        <w:rPr>
          <w:rFonts w:ascii="Times New Roman" w:hAnsi="Times New Roman" w:cs="Times New Roman"/>
          <w:sz w:val="24"/>
          <w:szCs w:val="24"/>
        </w:rPr>
        <w:t>Уайтсайд</w:t>
      </w:r>
      <w:proofErr w:type="spellEnd"/>
      <w:r w:rsidRPr="00CE7936">
        <w:rPr>
          <w:rFonts w:ascii="Times New Roman" w:hAnsi="Times New Roman" w:cs="Times New Roman"/>
          <w:sz w:val="24"/>
          <w:szCs w:val="24"/>
        </w:rPr>
        <w:t xml:space="preserve"> Р. О чем говорят лица.  СПб.: Питер, 1996.</w:t>
      </w:r>
    </w:p>
    <w:p w14:paraId="0AF5BC3C" w14:textId="77777777" w:rsidR="00DA7979" w:rsidRPr="00CE7936" w:rsidRDefault="00E93EF7" w:rsidP="00F41790">
      <w:pPr>
        <w:widowControl w:val="0"/>
        <w:numPr>
          <w:ilvl w:val="0"/>
          <w:numId w:val="16"/>
        </w:numPr>
        <w:shd w:val="clear" w:color="auto" w:fill="FFFFFF"/>
        <w:tabs>
          <w:tab w:val="left" w:pos="360"/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pacing w:val="6"/>
          <w:sz w:val="24"/>
          <w:szCs w:val="24"/>
        </w:rPr>
      </w:pPr>
      <w:proofErr w:type="spellStart"/>
      <w:r w:rsidRPr="00CE7936">
        <w:rPr>
          <w:rFonts w:ascii="Times New Roman" w:hAnsi="Times New Roman" w:cs="Times New Roman"/>
          <w:bCs/>
          <w:sz w:val="24"/>
          <w:szCs w:val="24"/>
        </w:rPr>
        <w:t>Удосконалення</w:t>
      </w:r>
      <w:proofErr w:type="spellEnd"/>
      <w:r w:rsidRPr="00CE79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7936">
        <w:rPr>
          <w:rFonts w:ascii="Times New Roman" w:hAnsi="Times New Roman" w:cs="Times New Roman"/>
          <w:bCs/>
          <w:sz w:val="24"/>
          <w:szCs w:val="24"/>
        </w:rPr>
        <w:t>педагогічної</w:t>
      </w:r>
      <w:proofErr w:type="spellEnd"/>
      <w:r w:rsidRPr="00CE79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7936">
        <w:rPr>
          <w:rFonts w:ascii="Times New Roman" w:hAnsi="Times New Roman" w:cs="Times New Roman"/>
          <w:bCs/>
          <w:sz w:val="24"/>
          <w:szCs w:val="24"/>
        </w:rPr>
        <w:t>майстерності</w:t>
      </w:r>
      <w:proofErr w:type="spellEnd"/>
      <w:r w:rsidRPr="00CE7936">
        <w:rPr>
          <w:rFonts w:ascii="Times New Roman" w:hAnsi="Times New Roman" w:cs="Times New Roman"/>
          <w:bCs/>
          <w:sz w:val="24"/>
          <w:szCs w:val="24"/>
        </w:rPr>
        <w:t xml:space="preserve"> в </w:t>
      </w:r>
      <w:proofErr w:type="spellStart"/>
      <w:r w:rsidRPr="00CE7936">
        <w:rPr>
          <w:rFonts w:ascii="Times New Roman" w:hAnsi="Times New Roman" w:cs="Times New Roman"/>
          <w:bCs/>
          <w:sz w:val="24"/>
          <w:szCs w:val="24"/>
        </w:rPr>
        <w:t>умовах</w:t>
      </w:r>
      <w:proofErr w:type="spellEnd"/>
      <w:r w:rsidRPr="00CE79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7936">
        <w:rPr>
          <w:rFonts w:ascii="Times New Roman" w:hAnsi="Times New Roman" w:cs="Times New Roman"/>
          <w:bCs/>
          <w:sz w:val="24"/>
          <w:szCs w:val="24"/>
        </w:rPr>
        <w:t>особистісно</w:t>
      </w:r>
      <w:proofErr w:type="spellEnd"/>
      <w:r w:rsidRPr="00CE7936">
        <w:rPr>
          <w:rFonts w:ascii="Times New Roman" w:hAnsi="Times New Roman" w:cs="Times New Roman"/>
          <w:iCs/>
          <w:color w:val="000000"/>
          <w:spacing w:val="6"/>
          <w:sz w:val="24"/>
          <w:szCs w:val="24"/>
        </w:rPr>
        <w:t xml:space="preserve"> </w:t>
      </w:r>
      <w:proofErr w:type="spellStart"/>
      <w:r w:rsidRPr="00CE7936">
        <w:rPr>
          <w:rFonts w:ascii="Times New Roman" w:hAnsi="Times New Roman" w:cs="Times New Roman"/>
          <w:bCs/>
          <w:sz w:val="24"/>
          <w:szCs w:val="24"/>
        </w:rPr>
        <w:t>зорієнтованої</w:t>
      </w:r>
      <w:proofErr w:type="spellEnd"/>
      <w:r w:rsidRPr="00CE79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7936">
        <w:rPr>
          <w:rFonts w:ascii="Times New Roman" w:hAnsi="Times New Roman" w:cs="Times New Roman"/>
          <w:bCs/>
          <w:sz w:val="24"/>
          <w:szCs w:val="24"/>
        </w:rPr>
        <w:t>освіти</w:t>
      </w:r>
      <w:proofErr w:type="spellEnd"/>
      <w:r w:rsidRPr="00CE7936"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Pr="00CE7936">
        <w:rPr>
          <w:rFonts w:ascii="Times New Roman" w:hAnsi="Times New Roman" w:cs="Times New Roman"/>
          <w:bCs/>
          <w:sz w:val="24"/>
          <w:szCs w:val="24"/>
        </w:rPr>
        <w:t>Модульний</w:t>
      </w:r>
      <w:proofErr w:type="spellEnd"/>
      <w:r w:rsidRPr="00CE79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7936">
        <w:rPr>
          <w:rFonts w:ascii="Times New Roman" w:hAnsi="Times New Roman" w:cs="Times New Roman"/>
          <w:bCs/>
          <w:sz w:val="24"/>
          <w:szCs w:val="24"/>
        </w:rPr>
        <w:t>посібник</w:t>
      </w:r>
      <w:proofErr w:type="spellEnd"/>
      <w:r w:rsidRPr="00CE79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7936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CE7936">
        <w:rPr>
          <w:rFonts w:ascii="Times New Roman" w:hAnsi="Times New Roman" w:cs="Times New Roman"/>
          <w:sz w:val="24"/>
          <w:szCs w:val="24"/>
        </w:rPr>
        <w:t>Автори-упорядники</w:t>
      </w:r>
      <w:proofErr w:type="spellEnd"/>
      <w:r w:rsidRPr="00CE7936">
        <w:rPr>
          <w:rFonts w:ascii="Times New Roman" w:hAnsi="Times New Roman" w:cs="Times New Roman"/>
          <w:sz w:val="24"/>
          <w:szCs w:val="24"/>
        </w:rPr>
        <w:t>:</w:t>
      </w:r>
      <w:r w:rsidRPr="00CE7936">
        <w:rPr>
          <w:rFonts w:ascii="Times New Roman" w:hAnsi="Times New Roman" w:cs="Times New Roman"/>
          <w:iCs/>
          <w:color w:val="000000"/>
          <w:spacing w:val="6"/>
          <w:sz w:val="24"/>
          <w:szCs w:val="24"/>
          <w:lang w:val="uk-UA"/>
        </w:rPr>
        <w:t xml:space="preserve"> </w:t>
      </w:r>
      <w:r w:rsidRPr="00CE7936">
        <w:rPr>
          <w:rFonts w:ascii="Times New Roman" w:hAnsi="Times New Roman" w:cs="Times New Roman"/>
          <w:sz w:val="24"/>
          <w:szCs w:val="24"/>
        </w:rPr>
        <w:t>П.І.</w:t>
      </w:r>
      <w:r w:rsidR="001E2553" w:rsidRPr="00CE7936">
        <w:rPr>
          <w:rFonts w:ascii="Times New Roman" w:hAnsi="Times New Roman" w:cs="Times New Roman"/>
          <w:sz w:val="24"/>
          <w:szCs w:val="24"/>
          <w:lang w:val="uk-UA"/>
        </w:rPr>
        <w:t> </w:t>
      </w:r>
      <w:proofErr w:type="spellStart"/>
      <w:r w:rsidRPr="00CE7936">
        <w:rPr>
          <w:rFonts w:ascii="Times New Roman" w:hAnsi="Times New Roman" w:cs="Times New Roman"/>
          <w:sz w:val="24"/>
          <w:szCs w:val="24"/>
        </w:rPr>
        <w:t>Матвієнко</w:t>
      </w:r>
      <w:proofErr w:type="spellEnd"/>
      <w:r w:rsidRPr="00CE7936">
        <w:rPr>
          <w:rFonts w:ascii="Times New Roman" w:hAnsi="Times New Roman" w:cs="Times New Roman"/>
          <w:sz w:val="24"/>
          <w:szCs w:val="24"/>
        </w:rPr>
        <w:t>, Н.І.</w:t>
      </w:r>
      <w:r w:rsidR="001E2553" w:rsidRPr="00CE7936">
        <w:rPr>
          <w:rFonts w:ascii="Times New Roman" w:hAnsi="Times New Roman" w:cs="Times New Roman"/>
          <w:sz w:val="24"/>
          <w:szCs w:val="24"/>
          <w:lang w:val="uk-UA"/>
        </w:rPr>
        <w:t> </w:t>
      </w:r>
      <w:proofErr w:type="spellStart"/>
      <w:r w:rsidRPr="00CE7936">
        <w:rPr>
          <w:rFonts w:ascii="Times New Roman" w:hAnsi="Times New Roman" w:cs="Times New Roman"/>
          <w:sz w:val="24"/>
          <w:szCs w:val="24"/>
        </w:rPr>
        <w:t>Білик</w:t>
      </w:r>
      <w:proofErr w:type="spellEnd"/>
      <w:r w:rsidRPr="00CE7936">
        <w:rPr>
          <w:rFonts w:ascii="Times New Roman" w:hAnsi="Times New Roman" w:cs="Times New Roman"/>
          <w:sz w:val="24"/>
          <w:szCs w:val="24"/>
        </w:rPr>
        <w:t>, О.О.</w:t>
      </w:r>
      <w:r w:rsidR="001E2553" w:rsidRPr="00CE7936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CE7936">
        <w:rPr>
          <w:rFonts w:ascii="Times New Roman" w:hAnsi="Times New Roman" w:cs="Times New Roman"/>
          <w:sz w:val="24"/>
          <w:szCs w:val="24"/>
        </w:rPr>
        <w:t>Новак.  Полтава: ПОІППО, 2006. 292 с.</w:t>
      </w:r>
    </w:p>
    <w:p w14:paraId="10430D89" w14:textId="77777777" w:rsidR="00CE7936" w:rsidRPr="00CE7936" w:rsidRDefault="00CE7936" w:rsidP="00CE7936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936">
        <w:rPr>
          <w:rFonts w:ascii="Times New Roman" w:hAnsi="Times New Roman" w:cs="Times New Roman"/>
          <w:sz w:val="24"/>
          <w:szCs w:val="24"/>
        </w:rPr>
        <w:t xml:space="preserve">Шейнов В.П. Искусство убеждать. М., 2000. </w:t>
      </w:r>
    </w:p>
    <w:p w14:paraId="776AFC09" w14:textId="77777777" w:rsidR="00F41790" w:rsidRPr="00CE7936" w:rsidRDefault="00DA7979" w:rsidP="00F41790">
      <w:pPr>
        <w:numPr>
          <w:ilvl w:val="0"/>
          <w:numId w:val="16"/>
        </w:numPr>
        <w:spacing w:after="0" w:line="21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E7936">
        <w:rPr>
          <w:rFonts w:ascii="Times New Roman" w:hAnsi="Times New Roman" w:cs="Times New Roman"/>
          <w:sz w:val="24"/>
          <w:szCs w:val="24"/>
        </w:rPr>
        <w:t xml:space="preserve">Шейнов В. П. Конфликты </w:t>
      </w:r>
      <w:r w:rsidR="009219EB" w:rsidRPr="00CE7936">
        <w:rPr>
          <w:rFonts w:ascii="Times New Roman" w:hAnsi="Times New Roman" w:cs="Times New Roman"/>
          <w:sz w:val="24"/>
          <w:szCs w:val="24"/>
        </w:rPr>
        <w:t>в нашей жизни и их разрешение.</w:t>
      </w:r>
      <w:r w:rsidR="00F41790" w:rsidRPr="00CE7936">
        <w:rPr>
          <w:rFonts w:ascii="Times New Roman" w:hAnsi="Times New Roman" w:cs="Times New Roman"/>
          <w:sz w:val="24"/>
          <w:szCs w:val="24"/>
        </w:rPr>
        <w:t xml:space="preserve"> Мн.: </w:t>
      </w:r>
      <w:proofErr w:type="spellStart"/>
      <w:r w:rsidR="00F41790" w:rsidRPr="00CE7936">
        <w:rPr>
          <w:rFonts w:ascii="Times New Roman" w:hAnsi="Times New Roman" w:cs="Times New Roman"/>
          <w:sz w:val="24"/>
          <w:szCs w:val="24"/>
        </w:rPr>
        <w:t>Амалфея</w:t>
      </w:r>
      <w:proofErr w:type="spellEnd"/>
      <w:r w:rsidR="00F41790" w:rsidRPr="00CE7936">
        <w:rPr>
          <w:rFonts w:ascii="Times New Roman" w:hAnsi="Times New Roman" w:cs="Times New Roman"/>
          <w:sz w:val="24"/>
          <w:szCs w:val="24"/>
        </w:rPr>
        <w:t>, 1997.</w:t>
      </w:r>
    </w:p>
    <w:p w14:paraId="5E53D91B" w14:textId="77777777" w:rsidR="00DA7979" w:rsidRPr="00CE7936" w:rsidRDefault="00F41790" w:rsidP="00F41790">
      <w:pPr>
        <w:numPr>
          <w:ilvl w:val="0"/>
          <w:numId w:val="16"/>
        </w:numPr>
        <w:spacing w:after="0" w:line="210" w:lineRule="exac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7936">
        <w:rPr>
          <w:rFonts w:ascii="Times New Roman" w:hAnsi="Times New Roman" w:cs="Times New Roman"/>
          <w:sz w:val="24"/>
          <w:szCs w:val="24"/>
        </w:rPr>
        <w:t>Штангель</w:t>
      </w:r>
      <w:proofErr w:type="spellEnd"/>
      <w:r w:rsidRPr="00CE7936">
        <w:rPr>
          <w:rFonts w:ascii="Times New Roman" w:hAnsi="Times New Roman" w:cs="Times New Roman"/>
          <w:sz w:val="24"/>
          <w:szCs w:val="24"/>
        </w:rPr>
        <w:t xml:space="preserve"> А. Язык тела. Познание людей в профессиональной и обыденной жизни. М., 1986.</w:t>
      </w:r>
    </w:p>
    <w:p w14:paraId="51BCDA1E" w14:textId="77777777" w:rsidR="00460706" w:rsidRPr="001E2553" w:rsidRDefault="00460706" w:rsidP="00CE7936">
      <w:pPr>
        <w:spacing w:after="0" w:line="21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55088DA9" w14:textId="77777777" w:rsidR="00FD393E" w:rsidRPr="00FD393E" w:rsidRDefault="00FD393E" w:rsidP="00FD39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uk-UA" w:eastAsia="uk-UA"/>
        </w:rPr>
      </w:pPr>
    </w:p>
    <w:p w14:paraId="442F614A" w14:textId="77777777" w:rsidR="00FD393E" w:rsidRPr="00FD393E" w:rsidRDefault="00FD393E" w:rsidP="00FD393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FD393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Оцінювання курсу</w:t>
      </w:r>
    </w:p>
    <w:p w14:paraId="68B42601" w14:textId="77777777" w:rsidR="00FD393E" w:rsidRPr="00FD393E" w:rsidRDefault="00FD393E" w:rsidP="00FD39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D393E">
        <w:rPr>
          <w:rFonts w:ascii="Times New Roman" w:eastAsia="Times New Roman" w:hAnsi="Times New Roman" w:cs="Times New Roman"/>
          <w:sz w:val="24"/>
          <w:szCs w:val="24"/>
          <w:lang w:val="uk-UA"/>
        </w:rPr>
        <w:t>За виконання запланованих з курсу завдань студент може отримати визначену кількість балів: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2"/>
        <w:gridCol w:w="1844"/>
      </w:tblGrid>
      <w:tr w:rsidR="00FD393E" w:rsidRPr="00FD393E" w14:paraId="2D316354" w14:textId="77777777" w:rsidTr="009109E2">
        <w:trPr>
          <w:jc w:val="center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2D133" w14:textId="77777777" w:rsidR="00FD393E" w:rsidRPr="00FD393E" w:rsidRDefault="00FD393E" w:rsidP="00FD39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D393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Інструменти і завдання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06D63" w14:textId="77777777" w:rsidR="00FD393E" w:rsidRPr="00FD393E" w:rsidRDefault="00FD393E" w:rsidP="00FD39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D393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Кількість балів</w:t>
            </w:r>
          </w:p>
        </w:tc>
      </w:tr>
      <w:tr w:rsidR="00FD393E" w:rsidRPr="00FD393E" w14:paraId="609BE94B" w14:textId="77777777" w:rsidTr="009109E2">
        <w:trPr>
          <w:jc w:val="center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C6ACD" w14:textId="77777777" w:rsidR="00FD393E" w:rsidRPr="00FD393E" w:rsidRDefault="00FD393E" w:rsidP="00805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D393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Робота під час семінару (практичного заняття): участ</w:t>
            </w:r>
            <w:r w:rsidR="008051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ь в обговоренні основних питань; виконання творчих завдань;</w:t>
            </w:r>
            <w:r w:rsidRPr="00FD393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розв’язання проблемних пит</w:t>
            </w:r>
            <w:r w:rsidR="008051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ань, педагогічних ситуацій; моделювання педагогічної взаємодії, педагогічного спілкування</w:t>
            </w:r>
            <w:r w:rsidRPr="00FD393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A19C9" w14:textId="77777777" w:rsidR="00FD393E" w:rsidRPr="00FD393E" w:rsidRDefault="008051C8" w:rsidP="00FD39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 (7х12</w:t>
            </w:r>
            <w:r w:rsidR="00FD393E" w:rsidRPr="00FD393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=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84</w:t>
            </w:r>
            <w:r w:rsidR="00FD393E" w:rsidRPr="00FD393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FD393E" w:rsidRPr="00FD393E" w14:paraId="16E87DF3" w14:textId="77777777" w:rsidTr="009109E2">
        <w:trPr>
          <w:jc w:val="center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1C1B4" w14:textId="77777777" w:rsidR="00FD393E" w:rsidRPr="00FD393E" w:rsidRDefault="001E2553" w:rsidP="001E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Виконання індивідуальних завдань під час самостійної роботи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0FFF7" w14:textId="77777777" w:rsidR="00FD393E" w:rsidRPr="00FD393E" w:rsidRDefault="001E2553" w:rsidP="00FD39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</w:tr>
      <w:tr w:rsidR="00FD393E" w:rsidRPr="00FD393E" w14:paraId="4A10D781" w14:textId="77777777" w:rsidTr="009109E2">
        <w:trPr>
          <w:jc w:val="center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4973C" w14:textId="77777777" w:rsidR="00FD393E" w:rsidRPr="00FD393E" w:rsidRDefault="00FD393E" w:rsidP="00FD39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ACF56" w14:textId="77777777" w:rsidR="00FD393E" w:rsidRPr="00FD393E" w:rsidRDefault="00FD393E" w:rsidP="00FD39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D393E" w:rsidRPr="00FD393E" w14:paraId="279A9182" w14:textId="77777777" w:rsidTr="009109E2">
        <w:trPr>
          <w:jc w:val="center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851B9" w14:textId="7EF02C7B" w:rsidR="00FD393E" w:rsidRPr="00FD393E" w:rsidRDefault="001E2553" w:rsidP="00FD393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Разом </w:t>
            </w:r>
            <w:bookmarkStart w:id="0" w:name="_GoBack"/>
            <w:bookmarkEnd w:id="0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3E23A" w14:textId="77777777" w:rsidR="00FD393E" w:rsidRPr="00FD393E" w:rsidRDefault="00FD393E" w:rsidP="00FD393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D3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100</w:t>
            </w:r>
          </w:p>
        </w:tc>
      </w:tr>
    </w:tbl>
    <w:p w14:paraId="6FCCE8D0" w14:textId="77777777" w:rsidR="00FD393E" w:rsidRPr="00FD393E" w:rsidRDefault="00FD393E" w:rsidP="00FD393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14:paraId="230C636F" w14:textId="77777777" w:rsidR="00FD393E" w:rsidRPr="00FD393E" w:rsidRDefault="00FD393E" w:rsidP="00CE793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FD393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Шкала оцінювання студентів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3"/>
        <w:gridCol w:w="1070"/>
        <w:gridCol w:w="3480"/>
        <w:gridCol w:w="2778"/>
      </w:tblGrid>
      <w:tr w:rsidR="00FD393E" w:rsidRPr="00FD393E" w14:paraId="58E79779" w14:textId="77777777" w:rsidTr="009109E2">
        <w:trPr>
          <w:trHeight w:val="450"/>
        </w:trPr>
        <w:tc>
          <w:tcPr>
            <w:tcW w:w="11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F5425" w14:textId="77777777" w:rsidR="00FD393E" w:rsidRPr="00FD393E" w:rsidRDefault="00FD393E" w:rsidP="00F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bookmarkStart w:id="1" w:name="_17dp8vu"/>
            <w:bookmarkEnd w:id="1"/>
            <w:r w:rsidRPr="00FD393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Сума балів за всі види навчальної діяльності</w:t>
            </w:r>
          </w:p>
        </w:tc>
        <w:tc>
          <w:tcPr>
            <w:tcW w:w="5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BD978" w14:textId="77777777" w:rsidR="00FD393E" w:rsidRPr="00FD393E" w:rsidRDefault="00FD393E" w:rsidP="00F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D393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Оцінка</w:t>
            </w:r>
            <w:r w:rsidRPr="00FD3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FD393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ECTS</w:t>
            </w:r>
          </w:p>
        </w:tc>
        <w:tc>
          <w:tcPr>
            <w:tcW w:w="3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2BC1D" w14:textId="77777777" w:rsidR="00FD393E" w:rsidRPr="00FD393E" w:rsidRDefault="00FD393E" w:rsidP="00F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D393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Оцінка за національною шкалою</w:t>
            </w:r>
          </w:p>
        </w:tc>
      </w:tr>
      <w:tr w:rsidR="00FD393E" w:rsidRPr="00FD393E" w14:paraId="3CCDB047" w14:textId="77777777" w:rsidTr="009109E2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AEF5F" w14:textId="77777777" w:rsidR="00FD393E" w:rsidRPr="00FD393E" w:rsidRDefault="00FD393E" w:rsidP="00FD3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DF75E" w14:textId="77777777" w:rsidR="00FD393E" w:rsidRPr="00FD393E" w:rsidRDefault="00FD393E" w:rsidP="00FD3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77B2F" w14:textId="77777777" w:rsidR="00FD393E" w:rsidRPr="00FD393E" w:rsidRDefault="00FD393E" w:rsidP="00F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D393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для екзамену, курсового </w:t>
            </w:r>
            <w:proofErr w:type="spellStart"/>
            <w:r w:rsidRPr="00FD393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проєкту</w:t>
            </w:r>
            <w:proofErr w:type="spellEnd"/>
            <w:r w:rsidRPr="00FD393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(роботи), практики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D9018" w14:textId="77777777" w:rsidR="00FD393E" w:rsidRPr="00FD393E" w:rsidRDefault="00FD393E" w:rsidP="00F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D393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для заліку</w:t>
            </w:r>
          </w:p>
        </w:tc>
      </w:tr>
      <w:tr w:rsidR="00FD393E" w:rsidRPr="00FD393E" w14:paraId="796A72E5" w14:textId="77777777" w:rsidTr="009109E2"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0592D" w14:textId="77777777" w:rsidR="00FD393E" w:rsidRPr="00FD393E" w:rsidRDefault="00FD393E" w:rsidP="00F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D393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90 – 100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9F4D4" w14:textId="77777777" w:rsidR="00FD393E" w:rsidRPr="00FD393E" w:rsidRDefault="00FD393E" w:rsidP="00F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D393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24EEB" w14:textId="77777777" w:rsidR="00FD393E" w:rsidRPr="00FD393E" w:rsidRDefault="00296905" w:rsidP="00F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D393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FD393E" w:rsidRPr="00FD393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ідмінно</w:t>
            </w:r>
          </w:p>
        </w:tc>
        <w:tc>
          <w:tcPr>
            <w:tcW w:w="1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A6869" w14:textId="77777777" w:rsidR="00FD393E" w:rsidRPr="00FD393E" w:rsidRDefault="00FD393E" w:rsidP="00F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4D745238" w14:textId="77777777" w:rsidR="00FD393E" w:rsidRPr="00FD393E" w:rsidRDefault="00FD393E" w:rsidP="00F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02831287" w14:textId="77777777" w:rsidR="00FD393E" w:rsidRPr="00FD393E" w:rsidRDefault="00FD393E" w:rsidP="00F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D393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Зараховано</w:t>
            </w:r>
          </w:p>
        </w:tc>
      </w:tr>
      <w:tr w:rsidR="00FD393E" w:rsidRPr="00FD393E" w14:paraId="6363C866" w14:textId="77777777" w:rsidTr="009109E2">
        <w:trPr>
          <w:trHeight w:val="194"/>
        </w:trPr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6C1B2" w14:textId="77777777" w:rsidR="00FD393E" w:rsidRPr="00FD393E" w:rsidRDefault="00FD393E" w:rsidP="00F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D393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82-89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16F80" w14:textId="77777777" w:rsidR="00FD393E" w:rsidRPr="00FD393E" w:rsidRDefault="00FD393E" w:rsidP="00F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D393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8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F774B" w14:textId="77777777" w:rsidR="00FD393E" w:rsidRPr="00FD393E" w:rsidRDefault="00296905" w:rsidP="00F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D393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FD393E" w:rsidRPr="00FD393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обре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01A0A" w14:textId="77777777" w:rsidR="00FD393E" w:rsidRPr="00FD393E" w:rsidRDefault="00FD393E" w:rsidP="00FD3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D393E" w:rsidRPr="00FD393E" w14:paraId="5220C41A" w14:textId="77777777" w:rsidTr="009109E2"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BE370" w14:textId="77777777" w:rsidR="00FD393E" w:rsidRPr="00FD393E" w:rsidRDefault="00FD393E" w:rsidP="00F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D393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74-81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0EA8D" w14:textId="77777777" w:rsidR="00FD393E" w:rsidRPr="00FD393E" w:rsidRDefault="00FD393E" w:rsidP="00F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D393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2D2CE" w14:textId="77777777" w:rsidR="00FD393E" w:rsidRPr="00FD393E" w:rsidRDefault="00FD393E" w:rsidP="00FD3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DE96C" w14:textId="77777777" w:rsidR="00FD393E" w:rsidRPr="00FD393E" w:rsidRDefault="00FD393E" w:rsidP="00FD3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D393E" w:rsidRPr="00FD393E" w14:paraId="2ECDE717" w14:textId="77777777" w:rsidTr="009109E2"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FFA8D" w14:textId="77777777" w:rsidR="00FD393E" w:rsidRPr="00FD393E" w:rsidRDefault="00FD393E" w:rsidP="00F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D393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64-73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BDCA5" w14:textId="77777777" w:rsidR="00FD393E" w:rsidRPr="00FD393E" w:rsidRDefault="00FD393E" w:rsidP="00F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D393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D</w:t>
            </w:r>
          </w:p>
        </w:tc>
        <w:tc>
          <w:tcPr>
            <w:tcW w:w="18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C9596" w14:textId="77777777" w:rsidR="00FD393E" w:rsidRPr="00FD393E" w:rsidRDefault="00FD393E" w:rsidP="00F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D393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задовільно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367B3" w14:textId="77777777" w:rsidR="00FD393E" w:rsidRPr="00FD393E" w:rsidRDefault="00FD393E" w:rsidP="00FD3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D393E" w:rsidRPr="00FD393E" w14:paraId="0689D162" w14:textId="77777777" w:rsidTr="009109E2"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72583" w14:textId="77777777" w:rsidR="00FD393E" w:rsidRPr="00FD393E" w:rsidRDefault="00FD393E" w:rsidP="00F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D393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60-63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6E95B" w14:textId="77777777" w:rsidR="00FD393E" w:rsidRPr="00FD393E" w:rsidRDefault="00FD393E" w:rsidP="00F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D393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32EEF" w14:textId="77777777" w:rsidR="00FD393E" w:rsidRPr="00FD393E" w:rsidRDefault="00FD393E" w:rsidP="00FD3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C6FCD" w14:textId="77777777" w:rsidR="00FD393E" w:rsidRPr="00FD393E" w:rsidRDefault="00FD393E" w:rsidP="00FD3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D393E" w:rsidRPr="00FD393E" w14:paraId="0FD0E4D9" w14:textId="77777777" w:rsidTr="009109E2"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26222" w14:textId="77777777" w:rsidR="00FD393E" w:rsidRPr="00FD393E" w:rsidRDefault="00FD393E" w:rsidP="00F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D393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35-59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BA1C5" w14:textId="77777777" w:rsidR="00FD393E" w:rsidRPr="00FD393E" w:rsidRDefault="00FD393E" w:rsidP="00F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D393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FX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9E04E" w14:textId="77777777" w:rsidR="00FD393E" w:rsidRPr="00FD393E" w:rsidRDefault="00FD393E" w:rsidP="00F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D393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незадовільно з можливістю повторного складання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ECCBA" w14:textId="77777777" w:rsidR="00FD393E" w:rsidRPr="00FD393E" w:rsidRDefault="00FD393E" w:rsidP="00F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D393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 зараховано з можливістю повторного складання</w:t>
            </w:r>
          </w:p>
        </w:tc>
      </w:tr>
      <w:tr w:rsidR="00FD393E" w:rsidRPr="00FD393E" w14:paraId="571839AE" w14:textId="77777777" w:rsidTr="009109E2">
        <w:trPr>
          <w:trHeight w:val="708"/>
        </w:trPr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8142D" w14:textId="77777777" w:rsidR="00FD393E" w:rsidRPr="00FD393E" w:rsidRDefault="00FD393E" w:rsidP="00F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D393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0-34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AD6CA" w14:textId="77777777" w:rsidR="00FD393E" w:rsidRPr="00FD393E" w:rsidRDefault="00FD393E" w:rsidP="00F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D393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F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EF86C" w14:textId="77777777" w:rsidR="00FD393E" w:rsidRPr="00FD393E" w:rsidRDefault="00FD393E" w:rsidP="00F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D393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незадовільно з обов’язковим повторним вивченням дисципліни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D1696" w14:textId="77777777" w:rsidR="00FD393E" w:rsidRPr="00FD393E" w:rsidRDefault="00FD393E" w:rsidP="00F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D393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 зараховано з обов’язковим повторним вивченням дисципліни</w:t>
            </w:r>
          </w:p>
        </w:tc>
      </w:tr>
    </w:tbl>
    <w:p w14:paraId="5769A319" w14:textId="77777777" w:rsidR="00FD393E" w:rsidRPr="00FD393E" w:rsidRDefault="00FD393E" w:rsidP="001E2553">
      <w:pPr>
        <w:spacing w:after="0"/>
        <w:jc w:val="both"/>
        <w:rPr>
          <w:rFonts w:ascii="Times New Roman" w:eastAsia="Times New Roman" w:hAnsi="Times New Roman" w:cs="Times New Roman"/>
          <w:szCs w:val="20"/>
          <w:lang w:val="uk-UA"/>
        </w:rPr>
      </w:pPr>
      <w:r w:rsidRPr="00FD393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14:paraId="0AA2DC96" w14:textId="77777777" w:rsidR="00FD393E" w:rsidRPr="00FD393E" w:rsidRDefault="00FD393E" w:rsidP="00FD393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FD393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lastRenderedPageBreak/>
        <w:t>Політика курсу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28"/>
        <w:gridCol w:w="6641"/>
      </w:tblGrid>
      <w:tr w:rsidR="00FD393E" w:rsidRPr="00FD393E" w14:paraId="44962FCE" w14:textId="77777777" w:rsidTr="009109E2"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52C8D" w14:textId="77777777" w:rsidR="00FD393E" w:rsidRPr="00FD393E" w:rsidRDefault="00FD393E" w:rsidP="00FD39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FD39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Плагіат та академічна доброчесність: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BAF0B1" w14:textId="77777777" w:rsidR="001E2553" w:rsidRDefault="001E2553" w:rsidP="00FD39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D393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 час виконання завдань студент має дотримуватись політики академічної доброчесності. Запозичення мають бути оформлені відповідними посиланнями. Списування, в тому числі робіт одногрупників, є забороненими.</w:t>
            </w:r>
          </w:p>
          <w:p w14:paraId="5AB09D7A" w14:textId="77777777" w:rsidR="00FD393E" w:rsidRPr="00FD393E" w:rsidRDefault="00FD393E" w:rsidP="001E25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D393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Студент може пройти певні онлайн-курси, які пов'язані з темами дисципліни, на онлайн-платформах. При поданні документу про проходження курсу студенту можуть бути </w:t>
            </w:r>
            <w:proofErr w:type="spellStart"/>
            <w:r w:rsidRPr="00FD393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перезараховані</w:t>
            </w:r>
            <w:proofErr w:type="spellEnd"/>
            <w:r w:rsidRPr="00FD393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певні теми курсу та нараховані бали за завдання.</w:t>
            </w:r>
          </w:p>
        </w:tc>
      </w:tr>
      <w:tr w:rsidR="00FD393E" w:rsidRPr="00FD393E" w14:paraId="76DF330C" w14:textId="77777777" w:rsidTr="009109E2"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B4CD8C" w14:textId="77777777" w:rsidR="00FD393E" w:rsidRPr="00FD393E" w:rsidRDefault="00FD393E" w:rsidP="00FD39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FD39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Завдання і заняття: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3E5A49" w14:textId="77777777" w:rsidR="00FD393E" w:rsidRPr="00FD393E" w:rsidRDefault="00FD393E" w:rsidP="00FD39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D393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Всі завдання, передбачені програмою курсу, мають бути виконані своєчасно і оцінені в спосіб, зазначений вище.</w:t>
            </w:r>
          </w:p>
          <w:p w14:paraId="4A1A87F9" w14:textId="77777777" w:rsidR="00FD393E" w:rsidRPr="00FD393E" w:rsidRDefault="00FD393E" w:rsidP="00FD39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D393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Аудиторні заняття (передбачені розкладом) мають відвідуватись регулярно. Пропущені заняття (з будь-яких причин) </w:t>
            </w:r>
            <w:r w:rsidRPr="00FD39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студент </w:t>
            </w:r>
            <w:proofErr w:type="spellStart"/>
            <w:r w:rsidRPr="00FD393E">
              <w:rPr>
                <w:rFonts w:ascii="Times New Roman" w:eastAsia="Times New Roman" w:hAnsi="Times New Roman" w:cs="Times New Roman"/>
                <w:sz w:val="24"/>
                <w:szCs w:val="24"/>
              </w:rPr>
              <w:t>має</w:t>
            </w:r>
            <w:proofErr w:type="spellEnd"/>
            <w:r w:rsidRPr="00FD39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право </w:t>
            </w:r>
            <w:proofErr w:type="spellStart"/>
            <w:r w:rsidRPr="00FD393E">
              <w:rPr>
                <w:rFonts w:ascii="Times New Roman" w:eastAsia="Times New Roman" w:hAnsi="Times New Roman" w:cs="Times New Roman"/>
                <w:sz w:val="24"/>
                <w:szCs w:val="24"/>
              </w:rPr>
              <w:t>відпрацювати</w:t>
            </w:r>
            <w:proofErr w:type="spellEnd"/>
            <w:r w:rsidRPr="00FD39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D393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не пізніше останнього тижня поточного навчального семестру з отриманням відповідної оцінки. В разі поважної причини (хвороба, академічна мобільність тощо) терміни можуть бути збільшені за письмовим дозволом декана. </w:t>
            </w:r>
          </w:p>
        </w:tc>
      </w:tr>
      <w:tr w:rsidR="00FD393E" w:rsidRPr="00FD393E" w14:paraId="56245CB3" w14:textId="77777777" w:rsidTr="009109E2"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B63A29" w14:textId="77777777" w:rsidR="00FD393E" w:rsidRPr="00FD393E" w:rsidRDefault="00FD393E" w:rsidP="00FD39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FD39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Поведінка в аудиторії: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E218D3" w14:textId="77777777" w:rsidR="00FD393E" w:rsidRPr="00FD393E" w:rsidRDefault="00FD393E" w:rsidP="00FD39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D393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На заняття студенти вчасно приходять до аудиторії, відповідно до діючого розкладу, та </w:t>
            </w:r>
            <w:proofErr w:type="spellStart"/>
            <w:r w:rsidRPr="00FD393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дотриму</w:t>
            </w:r>
            <w:r w:rsidRPr="00FD393E">
              <w:rPr>
                <w:rFonts w:ascii="Times New Roman" w:eastAsia="Times New Roman" w:hAnsi="Times New Roman" w:cs="Times New Roman"/>
                <w:sz w:val="24"/>
                <w:szCs w:val="24"/>
              </w:rPr>
              <w:t>ються</w:t>
            </w:r>
            <w:proofErr w:type="spellEnd"/>
            <w:r w:rsidRPr="00FD393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вимог техніки безпеки.</w:t>
            </w:r>
          </w:p>
          <w:p w14:paraId="24DF4014" w14:textId="77777777" w:rsidR="00FD393E" w:rsidRPr="00FD393E" w:rsidRDefault="00FD393E" w:rsidP="00FD39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D393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 час занять студенти:</w:t>
            </w:r>
          </w:p>
          <w:p w14:paraId="23AA088C" w14:textId="77777777" w:rsidR="00FD393E" w:rsidRPr="00FD393E" w:rsidRDefault="00FD393E" w:rsidP="00FD393E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D393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є активними учасниками навчального процесу, що уважно слухають, записують, засвоюють, вивчають, аналізують, узагальнюють, обговорюють навчальний матеріал, взаємодіють, дискутують тощо;</w:t>
            </w:r>
          </w:p>
          <w:p w14:paraId="4D16AF10" w14:textId="77777777" w:rsidR="00FD393E" w:rsidRPr="00FD393E" w:rsidRDefault="00FD393E" w:rsidP="00FD393E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D393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 відволікаються і не відволікають інших (студентів, викладача), не заважають ходу навчального заняття;</w:t>
            </w:r>
          </w:p>
          <w:p w14:paraId="7A46C83C" w14:textId="77777777" w:rsidR="00FD393E" w:rsidRPr="00FD393E" w:rsidRDefault="00FD393E" w:rsidP="00FD393E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D393E">
              <w:rPr>
                <w:rFonts w:ascii="Times New Roman" w:eastAsia="Times New Roman" w:hAnsi="Times New Roman" w:cs="Times New Roman"/>
                <w:sz w:val="24"/>
                <w:szCs w:val="24"/>
              </w:rPr>
              <w:t>виключають</w:t>
            </w:r>
            <w:proofErr w:type="spellEnd"/>
            <w:r w:rsidRPr="00FD39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звук телефону;</w:t>
            </w:r>
          </w:p>
          <w:p w14:paraId="087C9452" w14:textId="77777777" w:rsidR="00FD393E" w:rsidRPr="00FD393E" w:rsidRDefault="00FD393E" w:rsidP="00FD393E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D393E">
              <w:rPr>
                <w:rFonts w:ascii="Times New Roman" w:eastAsia="Times New Roman" w:hAnsi="Times New Roman" w:cs="Times New Roman"/>
                <w:sz w:val="24"/>
                <w:szCs w:val="24"/>
              </w:rPr>
              <w:t>дотримуються</w:t>
            </w:r>
            <w:proofErr w:type="spellEnd"/>
            <w:r w:rsidRPr="00FD39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393E">
              <w:rPr>
                <w:rFonts w:ascii="Times New Roman" w:eastAsia="Times New Roman" w:hAnsi="Times New Roman" w:cs="Times New Roman"/>
                <w:sz w:val="24"/>
                <w:szCs w:val="24"/>
              </w:rPr>
              <w:t>інших</w:t>
            </w:r>
            <w:proofErr w:type="spellEnd"/>
            <w:r w:rsidRPr="00FD39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393E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загально</w:t>
            </w:r>
            <w:proofErr w:type="spellEnd"/>
            <w:r w:rsidRPr="00FD39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393E">
              <w:rPr>
                <w:rFonts w:ascii="Times New Roman" w:eastAsia="Times New Roman" w:hAnsi="Times New Roman" w:cs="Times New Roman"/>
                <w:sz w:val="24"/>
                <w:szCs w:val="24"/>
              </w:rPr>
              <w:t>прийнятих</w:t>
            </w:r>
            <w:proofErr w:type="spellEnd"/>
            <w:r w:rsidRPr="00FD39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 </w:t>
            </w:r>
            <w:proofErr w:type="spellStart"/>
            <w:r w:rsidRPr="00FD393E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поведінки</w:t>
            </w:r>
            <w:proofErr w:type="spellEnd"/>
            <w:r w:rsidRPr="00FD39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FD393E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 w:rsidRPr="00FD39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393E">
              <w:rPr>
                <w:rFonts w:ascii="Times New Roman" w:eastAsia="Times New Roman" w:hAnsi="Times New Roman" w:cs="Times New Roman"/>
                <w:sz w:val="24"/>
                <w:szCs w:val="24"/>
              </w:rPr>
              <w:t>взаємодії</w:t>
            </w:r>
            <w:proofErr w:type="spellEnd"/>
            <w:r w:rsidRPr="00FD393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E52BE45" w14:textId="77777777" w:rsidR="00FD393E" w:rsidRPr="00FD393E" w:rsidRDefault="00FD393E" w:rsidP="00FD39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D393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 час контролю знань студенти:</w:t>
            </w:r>
          </w:p>
          <w:p w14:paraId="375A248D" w14:textId="77777777" w:rsidR="00FD393E" w:rsidRPr="00FD393E" w:rsidRDefault="00FD393E" w:rsidP="00FD393E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D393E">
              <w:rPr>
                <w:rFonts w:ascii="Times New Roman" w:eastAsia="Times New Roman" w:hAnsi="Times New Roman" w:cs="Times New Roman"/>
                <w:sz w:val="24"/>
                <w:szCs w:val="24"/>
              </w:rPr>
              <w:t>мають</w:t>
            </w:r>
            <w:proofErr w:type="spellEnd"/>
            <w:r w:rsidRPr="00FD39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бути</w:t>
            </w:r>
            <w:r w:rsidRPr="00FD393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підготовленими відповідно до вимог даного курсу;</w:t>
            </w:r>
          </w:p>
          <w:p w14:paraId="1838F3A4" w14:textId="77777777" w:rsidR="00FD393E" w:rsidRPr="00FD393E" w:rsidRDefault="00FD393E" w:rsidP="00FD393E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D393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розраховують на власні знання;</w:t>
            </w:r>
          </w:p>
          <w:p w14:paraId="5BE799D1" w14:textId="77777777" w:rsidR="00FD393E" w:rsidRPr="00FD393E" w:rsidRDefault="00FD393E" w:rsidP="00FD393E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D393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 заважають іншим;</w:t>
            </w:r>
          </w:p>
          <w:p w14:paraId="5F04CC74" w14:textId="77777777" w:rsidR="00FD393E" w:rsidRPr="00FD393E" w:rsidRDefault="00FD393E" w:rsidP="00FD393E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D393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виконують усі вимоги контрольних заходів,  передбачених курсом.</w:t>
            </w:r>
          </w:p>
        </w:tc>
      </w:tr>
    </w:tbl>
    <w:p w14:paraId="4C0521B5" w14:textId="77777777" w:rsidR="00FD393E" w:rsidRPr="00FD393E" w:rsidRDefault="00FD393E" w:rsidP="00FD393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14:paraId="7BEAFF0E" w14:textId="77777777" w:rsidR="00831F94" w:rsidRPr="00FD393E" w:rsidRDefault="00831F94">
      <w:pPr>
        <w:rPr>
          <w:lang w:val="uk-UA"/>
        </w:rPr>
      </w:pPr>
    </w:p>
    <w:sectPr w:rsidR="00831F94" w:rsidRPr="00FD3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172F4"/>
    <w:multiLevelType w:val="hybridMultilevel"/>
    <w:tmpl w:val="56544EDE"/>
    <w:lvl w:ilvl="0" w:tplc="9B8CBC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FC8E664E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7280AF2"/>
    <w:multiLevelType w:val="hybridMultilevel"/>
    <w:tmpl w:val="C868D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43AC8"/>
    <w:multiLevelType w:val="hybridMultilevel"/>
    <w:tmpl w:val="B9766EC4"/>
    <w:lvl w:ilvl="0" w:tplc="5862F9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114807"/>
    <w:multiLevelType w:val="hybridMultilevel"/>
    <w:tmpl w:val="4492FFE8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97F783C"/>
    <w:multiLevelType w:val="hybridMultilevel"/>
    <w:tmpl w:val="F006D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255971"/>
    <w:multiLevelType w:val="hybridMultilevel"/>
    <w:tmpl w:val="601CB068"/>
    <w:lvl w:ilvl="0" w:tplc="B75CCB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E550D8A6">
      <w:start w:val="1"/>
      <w:numFmt w:val="decimal"/>
      <w:lvlText w:val="%2."/>
      <w:lvlJc w:val="left"/>
      <w:pPr>
        <w:tabs>
          <w:tab w:val="num" w:pos="331"/>
        </w:tabs>
        <w:ind w:left="331" w:hanging="360"/>
      </w:pPr>
      <w:rPr>
        <w:rFonts w:hint="default"/>
        <w:b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051"/>
        </w:tabs>
        <w:ind w:left="10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771"/>
        </w:tabs>
        <w:ind w:left="17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491"/>
        </w:tabs>
        <w:ind w:left="24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11"/>
        </w:tabs>
        <w:ind w:left="32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31"/>
        </w:tabs>
        <w:ind w:left="39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51"/>
        </w:tabs>
        <w:ind w:left="46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371"/>
        </w:tabs>
        <w:ind w:left="5371" w:hanging="180"/>
      </w:pPr>
    </w:lvl>
  </w:abstractNum>
  <w:abstractNum w:abstractNumId="6" w15:restartNumberingAfterBreak="0">
    <w:nsid w:val="513A5968"/>
    <w:multiLevelType w:val="hybridMultilevel"/>
    <w:tmpl w:val="8C446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793954"/>
    <w:multiLevelType w:val="hybridMultilevel"/>
    <w:tmpl w:val="5D74C98A"/>
    <w:lvl w:ilvl="0" w:tplc="3870A5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BC6E10"/>
    <w:multiLevelType w:val="singleLevel"/>
    <w:tmpl w:val="1DAA49C6"/>
    <w:lvl w:ilvl="0">
      <w:start w:val="1"/>
      <w:numFmt w:val="bullet"/>
      <w:lvlText w:val=""/>
      <w:lvlJc w:val="left"/>
      <w:pPr>
        <w:tabs>
          <w:tab w:val="num" w:pos="661"/>
        </w:tabs>
        <w:ind w:left="0" w:firstLine="301"/>
      </w:pPr>
      <w:rPr>
        <w:rFonts w:ascii="Symbol" w:hAnsi="Symbol" w:hint="default"/>
        <w:b w:val="0"/>
        <w:i w:val="0"/>
        <w:sz w:val="23"/>
        <w:u w:val="none"/>
      </w:rPr>
    </w:lvl>
  </w:abstractNum>
  <w:abstractNum w:abstractNumId="9" w15:restartNumberingAfterBreak="0">
    <w:nsid w:val="6E9C3713"/>
    <w:multiLevelType w:val="hybridMultilevel"/>
    <w:tmpl w:val="219E1284"/>
    <w:lvl w:ilvl="0" w:tplc="9EB054C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318213A"/>
    <w:multiLevelType w:val="hybridMultilevel"/>
    <w:tmpl w:val="D5A80AEC"/>
    <w:lvl w:ilvl="0" w:tplc="5862F9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9C689A"/>
    <w:multiLevelType w:val="singleLevel"/>
    <w:tmpl w:val="628627D0"/>
    <w:lvl w:ilvl="0">
      <w:start w:val="1"/>
      <w:numFmt w:val="decimal"/>
      <w:lvlText w:val="%1."/>
      <w:lvlJc w:val="left"/>
      <w:pPr>
        <w:tabs>
          <w:tab w:val="num" w:pos="661"/>
        </w:tabs>
        <w:ind w:left="0" w:firstLine="301"/>
      </w:pPr>
      <w:rPr>
        <w:b w:val="0"/>
        <w:i w:val="0"/>
        <w:sz w:val="21"/>
      </w:rPr>
    </w:lvl>
  </w:abstractNum>
  <w:abstractNum w:abstractNumId="12" w15:restartNumberingAfterBreak="0">
    <w:nsid w:val="77BF283B"/>
    <w:multiLevelType w:val="hybridMultilevel"/>
    <w:tmpl w:val="5AE8F1B2"/>
    <w:lvl w:ilvl="0" w:tplc="9688724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9E87E50"/>
    <w:multiLevelType w:val="hybridMultilevel"/>
    <w:tmpl w:val="4920C080"/>
    <w:lvl w:ilvl="0" w:tplc="6C580302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E805568"/>
    <w:multiLevelType w:val="hybridMultilevel"/>
    <w:tmpl w:val="7F7A13F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3C7CCD80">
      <w:start w:val="11"/>
      <w:numFmt w:val="decimal"/>
      <w:lvlText w:val="%2."/>
      <w:lvlJc w:val="left"/>
      <w:pPr>
        <w:tabs>
          <w:tab w:val="num" w:pos="361"/>
        </w:tabs>
        <w:ind w:left="361" w:hanging="3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051"/>
        </w:tabs>
        <w:ind w:left="10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771"/>
        </w:tabs>
        <w:ind w:left="17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491"/>
        </w:tabs>
        <w:ind w:left="24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11"/>
        </w:tabs>
        <w:ind w:left="32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31"/>
        </w:tabs>
        <w:ind w:left="39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51"/>
        </w:tabs>
        <w:ind w:left="46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371"/>
        </w:tabs>
        <w:ind w:left="5371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0"/>
  </w:num>
  <w:num w:numId="5">
    <w:abstractNumId w:val="5"/>
  </w:num>
  <w:num w:numId="6">
    <w:abstractNumId w:val="9"/>
  </w:num>
  <w:num w:numId="7">
    <w:abstractNumId w:val="1"/>
  </w:num>
  <w:num w:numId="8">
    <w:abstractNumId w:val="8"/>
  </w:num>
  <w:num w:numId="9">
    <w:abstractNumId w:val="6"/>
  </w:num>
  <w:num w:numId="10">
    <w:abstractNumId w:val="7"/>
  </w:num>
  <w:num w:numId="11">
    <w:abstractNumId w:val="3"/>
  </w:num>
  <w:num w:numId="12">
    <w:abstractNumId w:val="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273C"/>
    <w:rsid w:val="00031EEA"/>
    <w:rsid w:val="0007264F"/>
    <w:rsid w:val="0019273C"/>
    <w:rsid w:val="001E2553"/>
    <w:rsid w:val="002210BC"/>
    <w:rsid w:val="0022588D"/>
    <w:rsid w:val="00296905"/>
    <w:rsid w:val="002F6011"/>
    <w:rsid w:val="00323EB0"/>
    <w:rsid w:val="003C2A4D"/>
    <w:rsid w:val="003C77BA"/>
    <w:rsid w:val="0041629A"/>
    <w:rsid w:val="00431346"/>
    <w:rsid w:val="00440CEE"/>
    <w:rsid w:val="00460706"/>
    <w:rsid w:val="004D6EA6"/>
    <w:rsid w:val="00527653"/>
    <w:rsid w:val="005C7982"/>
    <w:rsid w:val="006014B9"/>
    <w:rsid w:val="006B2274"/>
    <w:rsid w:val="00706117"/>
    <w:rsid w:val="007174F9"/>
    <w:rsid w:val="007A5C4A"/>
    <w:rsid w:val="008051C8"/>
    <w:rsid w:val="00831F94"/>
    <w:rsid w:val="008330BF"/>
    <w:rsid w:val="008B4C55"/>
    <w:rsid w:val="008F2684"/>
    <w:rsid w:val="009219EB"/>
    <w:rsid w:val="00932E9B"/>
    <w:rsid w:val="00963E54"/>
    <w:rsid w:val="00A53C56"/>
    <w:rsid w:val="00A659BC"/>
    <w:rsid w:val="00C03E9D"/>
    <w:rsid w:val="00C1066F"/>
    <w:rsid w:val="00CA2F22"/>
    <w:rsid w:val="00CE7936"/>
    <w:rsid w:val="00CF09B7"/>
    <w:rsid w:val="00D37D88"/>
    <w:rsid w:val="00D84AD9"/>
    <w:rsid w:val="00DA6807"/>
    <w:rsid w:val="00DA7979"/>
    <w:rsid w:val="00DB1AC3"/>
    <w:rsid w:val="00E01533"/>
    <w:rsid w:val="00E306FF"/>
    <w:rsid w:val="00E422C2"/>
    <w:rsid w:val="00E93EF7"/>
    <w:rsid w:val="00EA5610"/>
    <w:rsid w:val="00F41790"/>
    <w:rsid w:val="00FD3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DE839"/>
  <w15:docId w15:val="{54469975-5037-45F9-A73B-552DDF789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E93EF7"/>
    <w:pPr>
      <w:keepNext/>
      <w:spacing w:after="0" w:line="240" w:lineRule="auto"/>
      <w:ind w:firstLine="540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39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FD393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Balloon Text"/>
    <w:basedOn w:val="a"/>
    <w:link w:val="a4"/>
    <w:uiPriority w:val="99"/>
    <w:semiHidden/>
    <w:unhideWhenUsed/>
    <w:rsid w:val="00FD3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393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7264F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E93EF7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paragraph" w:customStyle="1" w:styleId="Default">
    <w:name w:val="Default"/>
    <w:rsid w:val="00A53C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1">
    <w:name w:val="Body Text Indent 3"/>
    <w:basedOn w:val="a"/>
    <w:link w:val="32"/>
    <w:semiHidden/>
    <w:unhideWhenUsed/>
    <w:rsid w:val="009219E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9219E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unhideWhenUsed/>
    <w:rsid w:val="00460706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460706"/>
  </w:style>
  <w:style w:type="character" w:styleId="a8">
    <w:name w:val="Hyperlink"/>
    <w:basedOn w:val="a0"/>
    <w:uiPriority w:val="99"/>
    <w:unhideWhenUsed/>
    <w:rsid w:val="00CE79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vetlana101068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1113</TotalTime>
  <Pages>8</Pages>
  <Words>2808</Words>
  <Characters>16010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алан</dc:creator>
  <cp:keywords/>
  <dc:description/>
  <cp:lastModifiedBy>Oksana Rass</cp:lastModifiedBy>
  <cp:revision>11</cp:revision>
  <dcterms:created xsi:type="dcterms:W3CDTF">2021-02-08T13:13:00Z</dcterms:created>
  <dcterms:modified xsi:type="dcterms:W3CDTF">2023-08-23T12:14:00Z</dcterms:modified>
</cp:coreProperties>
</file>